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360"/>
          <w:tab w:val="left" w:pos="700"/>
          <w:tab w:val="left" w:pos="1140"/>
        </w:tabs>
        <w:bidi w:val="0"/>
        <w:spacing w:line="216" w:lineRule="auto"/>
        <w:ind w:left="0" w:right="0" w:firstLine="0"/>
        <w:jc w:val="left"/>
        <w:rPr>
          <w:rFonts w:ascii="Palatino" w:cs="Palatino" w:hAnsi="Palatino" w:eastAsia="Palatino"/>
          <w:b w:val="1"/>
          <w:bCs w:val="1"/>
          <w:sz w:val="19"/>
          <w:szCs w:val="19"/>
          <w:rtl w:val="0"/>
        </w:rPr>
      </w:pPr>
      <w:r>
        <w:rPr>
          <w:rFonts w:ascii="Palatino" w:cs="Palatino" w:hAnsi="Palatino" w:eastAsia="Palatino"/>
          <w:b w:val="1"/>
          <w:bCs w:val="1"/>
          <w:sz w:val="19"/>
          <w:szCs w:val="19"/>
          <w:rtl w:val="0"/>
        </w:rPr>
        <w:drawing xmlns:a="http://schemas.openxmlformats.org/drawingml/2006/main">
          <wp:anchor distT="152400" distB="152400" distL="152400" distR="152400" simplePos="0" relativeHeight="251659264" behindDoc="0" locked="0" layoutInCell="1" allowOverlap="1">
            <wp:simplePos x="0" y="0"/>
            <wp:positionH relativeFrom="margin">
              <wp:posOffset>-463348</wp:posOffset>
            </wp:positionH>
            <wp:positionV relativeFrom="page">
              <wp:posOffset>0</wp:posOffset>
            </wp:positionV>
            <wp:extent cx="5028853" cy="172976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BF 2012 Sermon Cover Graphic_Amharic.png"/>
                    <pic:cNvPicPr>
                      <a:picLocks noChangeAspect="1"/>
                    </pic:cNvPicPr>
                  </pic:nvPicPr>
                  <pic:blipFill>
                    <a:blip r:embed="rId4">
                      <a:extLst/>
                    </a:blip>
                    <a:srcRect l="0" t="0" r="0" b="77743"/>
                    <a:stretch>
                      <a:fillRect/>
                    </a:stretch>
                  </pic:blipFill>
                  <pic:spPr>
                    <a:xfrm>
                      <a:off x="0" y="0"/>
                      <a:ext cx="5028853" cy="1729767"/>
                    </a:xfrm>
                    <a:prstGeom prst="rect">
                      <a:avLst/>
                    </a:prstGeom>
                    <a:ln w="12700" cap="flat">
                      <a:noFill/>
                      <a:miter lim="400000"/>
                    </a:ln>
                    <a:effectLst/>
                  </pic:spPr>
                </pic:pic>
              </a:graphicData>
            </a:graphic>
          </wp:anchor>
        </w:drawing>
      </w:r>
    </w:p>
    <w:p>
      <w:pPr>
        <w:pStyle w:val="Default"/>
        <w:tabs>
          <w:tab w:val="left" w:pos="360"/>
          <w:tab w:val="left" w:pos="700"/>
          <w:tab w:val="left" w:pos="1140"/>
        </w:tabs>
        <w:bidi w:val="0"/>
        <w:spacing w:line="216" w:lineRule="auto"/>
        <w:ind w:left="0" w:right="0" w:firstLine="0"/>
        <w:jc w:val="left"/>
        <w:rPr>
          <w:rFonts w:ascii="Palatino" w:cs="Palatino" w:hAnsi="Palatino" w:eastAsia="Palatino"/>
          <w:b w:val="1"/>
          <w:bCs w:val="1"/>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b w:val="1"/>
          <w:bCs w:val="1"/>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b w:val="1"/>
          <w:bCs w:val="1"/>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b w:val="1"/>
          <w:bCs w:val="1"/>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b w:val="1"/>
          <w:bCs w:val="1"/>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b w:val="1"/>
          <w:bCs w:val="1"/>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b w:val="1"/>
          <w:bCs w:val="1"/>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b w:val="1"/>
          <w:bCs w:val="1"/>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b w:val="1"/>
          <w:bCs w:val="1"/>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b w:val="1"/>
          <w:bCs w:val="1"/>
          <w:sz w:val="19"/>
          <w:szCs w:val="19"/>
          <w:rtl w:val="0"/>
        </w:rPr>
      </w:pPr>
      <w:r>
        <w:rPr>
          <w:rFonts w:ascii="Ebrima" w:cs="Ebrima" w:hAnsi="Ebrima" w:eastAsia="Ebrima"/>
          <w:b w:val="1"/>
          <w:bCs w:val="1"/>
          <w:sz w:val="19"/>
          <w:szCs w:val="19"/>
          <w:rtl w:val="0"/>
        </w:rPr>
        <w:t>መጽሐፍ ቅዱሳዊ ክፍለ ምንባባት</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r>
        <w:rPr>
          <w:rFonts w:ascii="Ebrima" w:cs="Ebrima" w:hAnsi="Ebrima" w:eastAsia="Ebrima"/>
          <w:sz w:val="19"/>
          <w:szCs w:val="19"/>
          <w:rtl w:val="0"/>
        </w:rPr>
        <w:t>የሐዋርያት ሥራ 20</w:t>
      </w:r>
      <w:r>
        <w:rPr>
          <w:rFonts w:ascii="Ebrima" w:cs="Ebrima" w:hAnsi="Ebrima" w:eastAsia="Ebrima" w:hint="default"/>
          <w:sz w:val="19"/>
          <w:szCs w:val="19"/>
          <w:rtl w:val="0"/>
        </w:rPr>
        <w:t>÷</w:t>
      </w:r>
      <w:r>
        <w:rPr>
          <w:rFonts w:ascii="Ebrima" w:cs="Ebrima" w:hAnsi="Ebrima" w:eastAsia="Ebrima"/>
          <w:sz w:val="19"/>
          <w:szCs w:val="19"/>
          <w:rtl w:val="0"/>
        </w:rPr>
        <w:t>35፤ ሮሜ 12</w:t>
      </w:r>
      <w:r>
        <w:rPr>
          <w:rFonts w:ascii="Ebrima" w:cs="Ebrima" w:hAnsi="Ebrima" w:eastAsia="Ebrima" w:hint="default"/>
          <w:sz w:val="19"/>
          <w:szCs w:val="19"/>
          <w:rtl w:val="0"/>
        </w:rPr>
        <w:t>÷</w:t>
      </w:r>
      <w:r>
        <w:rPr>
          <w:rFonts w:ascii="Ebrima" w:cs="Ebrima" w:hAnsi="Ebrima" w:eastAsia="Ebrima"/>
          <w:sz w:val="19"/>
          <w:szCs w:val="19"/>
          <w:rtl w:val="0"/>
        </w:rPr>
        <w:t>፤ ሉቃስ 12</w:t>
      </w:r>
      <w:r>
        <w:rPr>
          <w:rFonts w:ascii="Ebrima" w:cs="Ebrima" w:hAnsi="Ebrima" w:eastAsia="Ebrima" w:hint="default"/>
          <w:sz w:val="19"/>
          <w:szCs w:val="19"/>
          <w:rtl w:val="0"/>
        </w:rPr>
        <w:t>÷</w:t>
      </w:r>
      <w:r>
        <w:rPr>
          <w:rFonts w:ascii="Ebrima" w:cs="Ebrima" w:hAnsi="Ebrima" w:eastAsia="Ebrima"/>
          <w:sz w:val="19"/>
          <w:szCs w:val="19"/>
          <w:rtl w:val="0"/>
        </w:rPr>
        <w:t>15፤ ማርቆስ 2</w:t>
      </w:r>
      <w:r>
        <w:rPr>
          <w:rFonts w:ascii="Ebrima" w:cs="Ebrima" w:hAnsi="Ebrima" w:eastAsia="Ebrima" w:hint="default"/>
          <w:sz w:val="19"/>
          <w:szCs w:val="19"/>
          <w:rtl w:val="0"/>
        </w:rPr>
        <w:t>÷</w:t>
      </w:r>
      <w:r>
        <w:rPr>
          <w:rFonts w:ascii="Ebrima" w:cs="Ebrima" w:hAnsi="Ebrima" w:eastAsia="Ebrima"/>
          <w:sz w:val="19"/>
          <w:szCs w:val="19"/>
          <w:rtl w:val="0"/>
        </w:rPr>
        <w:t>13-17፤ ሉቃስ 8</w:t>
      </w:r>
      <w:r>
        <w:rPr>
          <w:rFonts w:ascii="Ebrima" w:cs="Ebrima" w:hAnsi="Ebrima" w:eastAsia="Ebrima" w:hint="default"/>
          <w:sz w:val="19"/>
          <w:szCs w:val="19"/>
          <w:rtl w:val="0"/>
        </w:rPr>
        <w:t>÷</w:t>
      </w:r>
      <w:r>
        <w:rPr>
          <w:rFonts w:ascii="Ebrima" w:cs="Ebrima" w:hAnsi="Ebrima" w:eastAsia="Ebrima"/>
          <w:sz w:val="19"/>
          <w:szCs w:val="19"/>
          <w:rtl w:val="0"/>
        </w:rPr>
        <w:t>43-48፤ ማቴዎስ 19</w:t>
      </w:r>
      <w:r>
        <w:rPr>
          <w:rFonts w:ascii="Ebrima" w:cs="Ebrima" w:hAnsi="Ebrima" w:eastAsia="Ebrima" w:hint="default"/>
          <w:sz w:val="19"/>
          <w:szCs w:val="19"/>
          <w:rtl w:val="0"/>
        </w:rPr>
        <w:t>÷</w:t>
      </w:r>
      <w:r>
        <w:rPr>
          <w:rFonts w:ascii="Ebrima" w:cs="Ebrima" w:hAnsi="Ebrima" w:eastAsia="Ebrima"/>
          <w:sz w:val="19"/>
          <w:szCs w:val="19"/>
          <w:rtl w:val="0"/>
        </w:rPr>
        <w:t>14፤ ሉቃስ 21</w:t>
      </w:r>
      <w:r>
        <w:rPr>
          <w:rFonts w:ascii="Ebrima" w:cs="Ebrima" w:hAnsi="Ebrima" w:eastAsia="Ebrima" w:hint="default"/>
          <w:sz w:val="19"/>
          <w:szCs w:val="19"/>
          <w:rtl w:val="0"/>
        </w:rPr>
        <w:t>÷</w:t>
      </w:r>
      <w:r>
        <w:rPr>
          <w:rFonts w:ascii="Ebrima" w:cs="Ebrima" w:hAnsi="Ebrima" w:eastAsia="Ebrima"/>
          <w:sz w:val="19"/>
          <w:szCs w:val="19"/>
          <w:rtl w:val="0"/>
        </w:rPr>
        <w:t>1-4</w:t>
      </w:r>
    </w:p>
    <w:p>
      <w:pPr>
        <w:pStyle w:val="Default"/>
        <w:tabs>
          <w:tab w:val="left" w:pos="360"/>
          <w:tab w:val="left" w:pos="720"/>
          <w:tab w:val="left" w:pos="1260"/>
        </w:tabs>
        <w:bidi w:val="0"/>
        <w:spacing w:before="160" w:line="360" w:lineRule="auto"/>
        <w:ind w:left="0" w:right="0" w:firstLine="0"/>
        <w:jc w:val="left"/>
        <w:rPr>
          <w:rFonts w:ascii="Ebrima" w:cs="Ebrima" w:hAnsi="Ebrima" w:eastAsia="Ebrima"/>
          <w:sz w:val="19"/>
          <w:szCs w:val="19"/>
          <w:u w:color="000000"/>
          <w:rtl w:val="0"/>
          <w:lang w:val="fr-FR"/>
          <w14:textOutline w14:w="12700" w14:cap="flat">
            <w14:noFill/>
            <w14:miter w14:lim="400000"/>
          </w14:textOutline>
        </w:rPr>
      </w:pPr>
      <w:r>
        <w:rPr>
          <w:rFonts w:ascii="Ebrima" w:cs="Ebrima" w:hAnsi="Ebrima" w:eastAsia="Ebrima"/>
          <w:b w:val="1"/>
          <w:bCs w:val="1"/>
          <w:sz w:val="19"/>
          <w:szCs w:val="19"/>
          <w:u w:color="000000"/>
          <w:rtl w:val="0"/>
          <w:lang w:val="fr-FR"/>
          <w14:textOutline w14:w="12700" w14:cap="flat">
            <w14:noFill/>
            <w14:miter w14:lim="400000"/>
          </w14:textOutline>
        </w:rPr>
        <w:t>ዋና ሐሳብ</w:t>
      </w:r>
    </w:p>
    <w:p>
      <w:pPr>
        <w:pStyle w:val="Default"/>
        <w:tabs>
          <w:tab w:val="left" w:pos="360"/>
          <w:tab w:val="left" w:pos="720"/>
          <w:tab w:val="left" w:pos="1260"/>
        </w:tabs>
        <w:bidi w:val="0"/>
        <w:spacing w:before="160"/>
        <w:ind w:left="0" w:right="0" w:firstLine="0"/>
        <w:jc w:val="left"/>
        <w:rPr>
          <w:rFonts w:ascii="Helvetica Neue" w:cs="Helvetica Neue" w:hAnsi="Helvetica Neue" w:eastAsia="Helvetica Neue"/>
          <w:sz w:val="19"/>
          <w:szCs w:val="19"/>
          <w:u w:color="000000"/>
          <w:rtl w:val="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እኛ ሁላችንም ስለ ገንዘብ፣ ልግሥና እና እነዚህ በሕይወታችን እንዴት መገለጥ አለባቸው የሚለውን በተመለከተ የራሳችን አመለካከት አለን፤ ነገር ግን እነዚህ አመለካከቶቻችን እንዲሞገቱ ምን ያህል ፈቃደኞች ነን? የገንዘብ ዓላማ በገንዘቦቻችን ያገኘናቸውን ነገሮች ከማሳየት ያለፈ ቢሆንስ?</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b w:val="1"/>
          <w:bCs w:val="1"/>
          <w:sz w:val="19"/>
          <w:szCs w:val="19"/>
          <w:rtl w:val="0"/>
        </w:rPr>
      </w:pPr>
      <w:r>
        <w:rPr>
          <w:rFonts w:ascii="Ebrima" w:cs="Ebrima" w:hAnsi="Ebrima" w:eastAsia="Ebrima"/>
          <w:b w:val="1"/>
          <w:bCs w:val="1"/>
          <w:sz w:val="19"/>
          <w:szCs w:val="19"/>
          <w:rtl w:val="0"/>
        </w:rPr>
        <w:t>አስተዋጽኦ</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b w:val="0"/>
          <w:bCs w:val="0"/>
          <w:i w:val="0"/>
          <w:iCs w:val="0"/>
          <w:sz w:val="19"/>
          <w:szCs w:val="19"/>
          <w:rtl w:val="0"/>
        </w:rPr>
      </w:pPr>
      <w:r>
        <w:rPr>
          <w:rFonts w:ascii="Ebrima" w:cs="Ebrima" w:hAnsi="Ebrima" w:eastAsia="Ebrima"/>
          <w:b w:val="1"/>
          <w:bCs w:val="1"/>
          <w:i w:val="1"/>
          <w:iCs w:val="1"/>
          <w:sz w:val="19"/>
          <w:szCs w:val="19"/>
          <w:rtl w:val="0"/>
          <w:lang w:val="en-US"/>
        </w:rPr>
        <w:t>#1 በቤት ውስጥ የሚገኝን ዝሆን እንዲወጣ መጥራት/ስለ ገንዘብ መነጋገር የሚያሳጣውን ምቾት መጋፈጥ።</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r>
        <w:rPr>
          <w:rFonts w:ascii="Palatino" w:cs="Palatino" w:hAnsi="Palatino" w:eastAsia="Palatino"/>
          <w:sz w:val="19"/>
          <w:szCs w:val="19"/>
          <w:rtl w:val="0"/>
        </w:rPr>
        <w:tab/>
        <w:t>●</w:t>
        <w:tab/>
      </w:r>
      <w:r>
        <w:rPr>
          <w:rFonts w:ascii="Arial Unicode MS" w:cs="Arial Unicode MS" w:hAnsi="Arial Unicode MS" w:eastAsia="Arial Unicode MS"/>
          <w:b w:val="0"/>
          <w:bCs w:val="0"/>
          <w:i w:val="0"/>
          <w:iCs w:val="0"/>
          <w:sz w:val="19"/>
          <w:szCs w:val="19"/>
          <w:rtl w:val="0"/>
        </w:rPr>
        <w:t>መጋቢዎች</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ስለ</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ገንዘብ</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ማውራት</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አይፈልጉም</w:t>
      </w:r>
      <w:r>
        <w:rPr>
          <w:rFonts w:ascii="Palatino" w:hAnsi="Palatino"/>
          <w:sz w:val="19"/>
          <w:szCs w:val="19"/>
          <w:rtl w:val="0"/>
        </w:rPr>
        <w:t xml:space="preserve"> </w:t>
      </w:r>
      <w:r>
        <w:rPr>
          <w:rFonts w:ascii="Palatino" w:hAnsi="Palatino" w:hint="default"/>
          <w:sz w:val="19"/>
          <w:szCs w:val="19"/>
          <w:rtl w:val="0"/>
        </w:rPr>
        <w:t xml:space="preserve">… </w:t>
      </w:r>
      <w:r>
        <w:rPr>
          <w:rFonts w:ascii="Arial Unicode MS" w:cs="Arial Unicode MS" w:hAnsi="Arial Unicode MS" w:eastAsia="Arial Unicode MS"/>
          <w:b w:val="0"/>
          <w:bCs w:val="0"/>
          <w:i w:val="0"/>
          <w:iCs w:val="0"/>
          <w:sz w:val="19"/>
          <w:szCs w:val="19"/>
          <w:rtl w:val="0"/>
        </w:rPr>
        <w:t>እንደ</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ጥፋት</w:t>
      </w:r>
      <w:r>
        <w:rPr>
          <w:rFonts w:ascii="Palatino" w:hAnsi="Palatino"/>
          <w:sz w:val="19"/>
          <w:szCs w:val="19"/>
          <w:rtl w:val="0"/>
        </w:rPr>
        <w:t xml:space="preserve"> </w:t>
      </w:r>
      <w:r>
        <w:rPr>
          <w:rFonts w:ascii="Palatino" w:cs="Palatino" w:hAnsi="Palatino" w:eastAsia="Palatino"/>
          <w:sz w:val="19"/>
          <w:szCs w:val="19"/>
          <w:rtl w:val="0"/>
        </w:rPr>
        <w:tab/>
        <w:tab/>
        <w:tab/>
        <w:tab/>
        <w:tab/>
      </w:r>
      <w:r>
        <w:rPr>
          <w:rFonts w:ascii="Arial Unicode MS" w:cs="Arial Unicode MS" w:hAnsi="Arial Unicode MS" w:eastAsia="Arial Unicode MS"/>
          <w:b w:val="0"/>
          <w:bCs w:val="0"/>
          <w:i w:val="0"/>
          <w:iCs w:val="0"/>
          <w:sz w:val="19"/>
          <w:szCs w:val="19"/>
          <w:rtl w:val="0"/>
        </w:rPr>
        <w:t>ይቆጠራል</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የሚል</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ፍርሃት</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አላቸው።</w:t>
      </w:r>
    </w:p>
    <w:p>
      <w:pPr>
        <w:pStyle w:val="Normal1"/>
        <w:numPr>
          <w:ilvl w:val="0"/>
          <w:numId w:val="2"/>
        </w:numPr>
        <w:spacing w:line="216" w:lineRule="auto"/>
        <w:rPr>
          <w:rFonts w:ascii="Palatino" w:hAnsi="Palatino"/>
          <w:sz w:val="19"/>
          <w:szCs w:val="19"/>
          <w:lang w:val="en-US"/>
        </w:rPr>
      </w:pPr>
      <w:r>
        <w:rPr>
          <w:rFonts w:ascii="Arial Unicode MS" w:cs="Arial Unicode MS" w:hAnsi="Arial Unicode MS" w:eastAsia="Arial Unicode MS"/>
          <w:b w:val="0"/>
          <w:bCs w:val="0"/>
          <w:i w:val="0"/>
          <w:iCs w:val="0"/>
          <w:sz w:val="19"/>
          <w:szCs w:val="19"/>
          <w:rtl w:val="0"/>
          <w:lang w:val="en-US"/>
        </w:rPr>
        <w:t>ስለ</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ገንዘብ</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የሚደረግን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ንግግር</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መስማት</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አትፈልጉም</w:t>
      </w:r>
      <w:r>
        <w:rPr>
          <w:rFonts w:ascii="Palatino" w:hAnsi="Palatino"/>
          <w:sz w:val="19"/>
          <w:szCs w:val="19"/>
          <w:rtl w:val="0"/>
          <w:lang w:val="en-US"/>
        </w:rPr>
        <w:t xml:space="preserve"> </w:t>
      </w:r>
      <w:r>
        <w:rPr>
          <w:rFonts w:ascii="Palatino" w:hAnsi="Palatino" w:hint="default"/>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ወደ</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ገንዘባችን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ከመጡ</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የመጥፎ</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ዕድለኝነት</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ስሜት</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ይሰማናል።</w:t>
      </w:r>
      <w:r>
        <w:rPr>
          <w:rFonts w:ascii="Palatino" w:hAnsi="Palatino"/>
          <w:sz w:val="19"/>
          <w:szCs w:val="19"/>
          <w:rtl w:val="0"/>
          <w:lang w:val="en-US"/>
        </w:rPr>
        <w:t xml:space="preserve"> </w:t>
      </w:r>
    </w:p>
    <w:p>
      <w:pPr>
        <w:pStyle w:val="Normal1"/>
        <w:numPr>
          <w:ilvl w:val="0"/>
          <w:numId w:val="2"/>
        </w:numPr>
        <w:spacing w:line="216" w:lineRule="auto"/>
        <w:rPr>
          <w:rFonts w:ascii="Palatino" w:hAnsi="Palatino"/>
          <w:sz w:val="19"/>
          <w:szCs w:val="19"/>
          <w:lang w:val="en-US"/>
        </w:rPr>
      </w:pPr>
      <w:r>
        <w:rPr>
          <w:rFonts w:ascii="Arial Unicode MS" w:cs="Arial Unicode MS" w:hAnsi="Arial Unicode MS" w:eastAsia="Arial Unicode MS"/>
          <w:b w:val="0"/>
          <w:bCs w:val="0"/>
          <w:i w:val="0"/>
          <w:iCs w:val="0"/>
          <w:sz w:val="19"/>
          <w:szCs w:val="19"/>
          <w:rtl w:val="0"/>
          <w:lang w:val="en-US"/>
        </w:rPr>
        <w:t>በዚህ</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ክፍል</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ውስጥ</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የምትገኙ</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አንዳንዶቻችሁ</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ወደ</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ቤተ</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ክርስቲያን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መሄድ</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አቁማችኋል፤</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ምንክያቱም</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ከእናንተ</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የሚፈልጉት</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ገንዘባችሁን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ብቻ</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እንደ</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ሆነ</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አረጋግጣችኋል፤</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ዛሬ</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ላይ</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ሆናችሁ</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ወደ</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ቤተ</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ክርስቲያን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ከወሰዷችሁ</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ሰዎች</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ጋር</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ምሳ</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እየበላችሁ</w:t>
      </w:r>
      <w:r>
        <w:rPr>
          <w:rFonts w:ascii="Palatino" w:hAnsi="Palatino"/>
          <w:sz w:val="19"/>
          <w:szCs w:val="19"/>
          <w:rtl w:val="0"/>
          <w:lang w:val="en-US"/>
        </w:rPr>
        <w:t xml:space="preserve"> </w:t>
      </w:r>
      <w:r>
        <w:rPr>
          <w:rFonts w:ascii="Palatino" w:hAnsi="Palatino" w:hint="default"/>
          <w:sz w:val="19"/>
          <w:szCs w:val="19"/>
          <w:rtl w:val="0"/>
          <w:lang w:val="en-US"/>
        </w:rPr>
        <w:t>“</w:t>
      </w:r>
      <w:r>
        <w:rPr>
          <w:rFonts w:ascii="Arial Unicode MS" w:cs="Arial Unicode MS" w:hAnsi="Arial Unicode MS" w:eastAsia="Arial Unicode MS"/>
          <w:b w:val="0"/>
          <w:bCs w:val="0"/>
          <w:i w:val="0"/>
          <w:iCs w:val="0"/>
          <w:sz w:val="19"/>
          <w:szCs w:val="19"/>
          <w:rtl w:val="0"/>
          <w:lang w:val="en-US"/>
        </w:rPr>
        <w:t>ይህንን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ፈርቼ</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ወይም</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አስቀድሜ</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ተናግሬ</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ነበረ</w:t>
      </w:r>
      <w:r>
        <w:rPr>
          <w:rFonts w:ascii="Palatino" w:hAnsi="Palatino" w:hint="default"/>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እያላችሁ</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የምታስረዱበት</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ሁኔታ</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ላይ</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ደርሳችሁም</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ይሆናል።</w:t>
      </w:r>
    </w:p>
    <w:p>
      <w:pPr>
        <w:pStyle w:val="Normal1"/>
        <w:numPr>
          <w:ilvl w:val="0"/>
          <w:numId w:val="2"/>
        </w:numPr>
        <w:spacing w:line="216" w:lineRule="auto"/>
        <w:rPr>
          <w:rFonts w:ascii="Palatino" w:hAnsi="Palatino"/>
          <w:sz w:val="19"/>
          <w:szCs w:val="19"/>
          <w:lang w:val="en-US"/>
        </w:rPr>
      </w:pPr>
      <w:r>
        <w:rPr>
          <w:rFonts w:ascii="Arial Unicode MS" w:cs="Arial Unicode MS" w:hAnsi="Arial Unicode MS" w:eastAsia="Arial Unicode MS"/>
          <w:b w:val="0"/>
          <w:bCs w:val="0"/>
          <w:i w:val="0"/>
          <w:iCs w:val="0"/>
          <w:sz w:val="19"/>
          <w:szCs w:val="19"/>
          <w:rtl w:val="0"/>
          <w:lang w:val="en-US"/>
        </w:rPr>
        <w:t>ዛሬ</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ስለ</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ገንዘብ</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እንነጋገራለን፤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ይህንን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የምናደርገው</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ግን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የእናንተን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ገንዘብ</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ስለምፈልግ</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አይደለም።</w:t>
      </w:r>
    </w:p>
    <w:p>
      <w:pPr>
        <w:pStyle w:val="Normal1"/>
        <w:numPr>
          <w:ilvl w:val="0"/>
          <w:numId w:val="2"/>
        </w:numPr>
        <w:spacing w:line="216" w:lineRule="auto"/>
        <w:rPr>
          <w:rFonts w:ascii="Palatino" w:hAnsi="Palatino"/>
          <w:sz w:val="19"/>
          <w:szCs w:val="19"/>
          <w:lang w:val="en-US"/>
        </w:rPr>
      </w:pPr>
      <w:r>
        <w:rPr>
          <w:rFonts w:ascii="Arial Unicode MS" w:cs="Arial Unicode MS" w:hAnsi="Arial Unicode MS" w:eastAsia="Arial Unicode MS"/>
          <w:b w:val="0"/>
          <w:bCs w:val="0"/>
          <w:i w:val="0"/>
          <w:iCs w:val="0"/>
          <w:sz w:val="19"/>
          <w:szCs w:val="19"/>
          <w:rtl w:val="0"/>
          <w:lang w:val="en-US"/>
        </w:rPr>
        <w:t>ዛሬ</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ስለ</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ገንዘብ</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እንነጋገራለን፤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ይህንን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የምናደርግበት</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ምክንያት</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ለእናንተ</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አንድ</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ነገር</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ስለማስብ</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ነው</w:t>
      </w:r>
      <w:r>
        <w:rPr>
          <w:rFonts w:ascii="Palatino" w:hAnsi="Palatino"/>
          <w:sz w:val="19"/>
          <w:szCs w:val="19"/>
          <w:rtl w:val="0"/>
          <w:lang w:val="en-US"/>
        </w:rPr>
        <w:t xml:space="preserve"> </w:t>
      </w:r>
      <w:r>
        <w:rPr>
          <w:rFonts w:ascii="Palatino" w:hAnsi="Palatino" w:hint="default"/>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ሕይወታችሁ</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እንዲለመልም</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እፈልጋለሁ።</w:t>
      </w:r>
      <w:r>
        <w:rPr>
          <w:rFonts w:ascii="Palatino" w:hAnsi="Palatino"/>
          <w:sz w:val="19"/>
          <w:szCs w:val="19"/>
          <w:rtl w:val="0"/>
          <w:lang w:val="en-US"/>
        </w:rPr>
        <w:t xml:space="preserve"> </w:t>
      </w:r>
    </w:p>
    <w:p>
      <w:pPr>
        <w:pStyle w:val="Normal1"/>
        <w:numPr>
          <w:ilvl w:val="0"/>
          <w:numId w:val="2"/>
        </w:numPr>
        <w:spacing w:line="216" w:lineRule="auto"/>
        <w:rPr>
          <w:rFonts w:ascii="Palatino" w:hAnsi="Palatino"/>
          <w:sz w:val="19"/>
          <w:szCs w:val="19"/>
          <w:lang w:val="en-US"/>
        </w:rPr>
      </w:pPr>
      <w:r>
        <w:rPr>
          <w:rFonts w:ascii="Arial Unicode MS" w:cs="Arial Unicode MS" w:hAnsi="Arial Unicode MS" w:eastAsia="Arial Unicode MS"/>
          <w:b w:val="0"/>
          <w:bCs w:val="0"/>
          <w:i w:val="0"/>
          <w:iCs w:val="0"/>
          <w:sz w:val="19"/>
          <w:szCs w:val="19"/>
          <w:rtl w:val="0"/>
          <w:lang w:val="en-US"/>
        </w:rPr>
        <w:t>እግዚአብሔር</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ለእናንተ</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ያለውን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ምርጡን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ነገር</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በሕይወታችሁ</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እንድትለማመዱ</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እፈልጋለሁ።</w:t>
      </w:r>
    </w:p>
    <w:p>
      <w:pPr>
        <w:pStyle w:val="Normal1"/>
        <w:numPr>
          <w:ilvl w:val="0"/>
          <w:numId w:val="2"/>
        </w:numPr>
        <w:spacing w:line="216" w:lineRule="auto"/>
        <w:rPr>
          <w:rFonts w:ascii="Palatino" w:hAnsi="Palatino"/>
          <w:sz w:val="19"/>
          <w:szCs w:val="19"/>
          <w:lang w:val="en-US"/>
        </w:rPr>
      </w:pPr>
      <w:r>
        <w:rPr>
          <w:rFonts w:ascii="Arial Unicode MS" w:cs="Arial Unicode MS" w:hAnsi="Arial Unicode MS" w:eastAsia="Arial Unicode MS"/>
          <w:b w:val="0"/>
          <w:bCs w:val="0"/>
          <w:i w:val="0"/>
          <w:iCs w:val="0"/>
          <w:sz w:val="19"/>
          <w:szCs w:val="19"/>
          <w:rtl w:val="0"/>
          <w:lang w:val="en-US"/>
        </w:rPr>
        <w:t>በመንፈሳዊ</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ነገር</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እንድትበለጽጉ</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እፈልጋለሁ፤</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ብዙ</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ጊዜ</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ገንዘባችንን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የምንመለከትበት</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መንገድ፣</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ገንዘብ</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በሕይወታችን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ላይ</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ያለውን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ሚና</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በተመለከተ</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ያለን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መረዳት</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እና</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በገንዘባችን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የምንፈጽማቸው</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ነገሮች</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እግዚአብሔር</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በሕይወታችን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ያቀደውን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ለማሳካት</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ወይም</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ለማደናቀፍ</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ምክንያት</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ሊሆን</w:t>
      </w:r>
      <w:r>
        <w:rPr>
          <w:rFonts w:ascii="Palatino" w:hAnsi="Palatino"/>
          <w:sz w:val="19"/>
          <w:szCs w:val="19"/>
          <w:rtl w:val="0"/>
          <w:lang w:val="en-US"/>
        </w:rPr>
        <w:t xml:space="preserve"> </w:t>
      </w:r>
      <w:r>
        <w:rPr>
          <w:rFonts w:ascii="Arial Unicode MS" w:cs="Arial Unicode MS" w:hAnsi="Arial Unicode MS" w:eastAsia="Arial Unicode MS"/>
          <w:b w:val="0"/>
          <w:bCs w:val="0"/>
          <w:i w:val="0"/>
          <w:iCs w:val="0"/>
          <w:sz w:val="19"/>
          <w:szCs w:val="19"/>
          <w:rtl w:val="0"/>
          <w:lang w:val="en-US"/>
        </w:rPr>
        <w:t>ይችላል።</w:t>
      </w:r>
    </w:p>
    <w:p>
      <w:pPr>
        <w:pStyle w:val="Normal1"/>
        <w:spacing w:line="216" w:lineRule="auto"/>
        <w:rPr>
          <w:rFonts w:ascii="Palatino" w:cs="Palatino" w:hAnsi="Palatino" w:eastAsia="Palatino"/>
          <w:sz w:val="19"/>
          <w:szCs w:val="19"/>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b w:val="0"/>
          <w:bCs w:val="0"/>
          <w:i w:val="0"/>
          <w:iCs w:val="0"/>
          <w:sz w:val="19"/>
          <w:szCs w:val="19"/>
          <w:rtl w:val="0"/>
        </w:rPr>
      </w:pPr>
      <w:r>
        <w:rPr>
          <w:rFonts w:ascii="Palatino" w:hAnsi="Palatino"/>
          <w:b w:val="1"/>
          <w:bCs w:val="1"/>
          <w:i w:val="1"/>
          <w:iCs w:val="1"/>
          <w:sz w:val="19"/>
          <w:szCs w:val="19"/>
          <w:rtl w:val="0"/>
        </w:rPr>
        <w:t xml:space="preserve">#2 </w:t>
      </w:r>
      <w:r>
        <w:rPr>
          <w:rFonts w:ascii="Ebrima" w:cs="Ebrima" w:hAnsi="Ebrima" w:eastAsia="Ebrima"/>
          <w:b w:val="1"/>
          <w:bCs w:val="1"/>
          <w:i w:val="1"/>
          <w:iCs w:val="1"/>
          <w:sz w:val="19"/>
          <w:szCs w:val="19"/>
          <w:rtl w:val="0"/>
        </w:rPr>
        <w:t>ገንዘባችንን የምንመለከትበት ወይም የምንይዝበት መንገድ የውስጥ የልባችንን ያንጸባርቃል፤ እንዲሁም ሕይወትን የምንመለከትበትን መንገድ ይወስናል።</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r>
        <w:rPr>
          <w:rFonts w:ascii="Palatino" w:cs="Palatino" w:hAnsi="Palatino" w:eastAsia="Palatino"/>
          <w:sz w:val="19"/>
          <w:szCs w:val="19"/>
          <w:rtl w:val="0"/>
        </w:rPr>
        <w:tab/>
        <w:t>●</w:t>
        <w:tab/>
      </w:r>
      <w:r>
        <w:rPr>
          <w:rFonts w:ascii="Arial Unicode MS" w:cs="Arial Unicode MS" w:hAnsi="Arial Unicode MS" w:eastAsia="Arial Unicode MS"/>
          <w:b w:val="0"/>
          <w:bCs w:val="0"/>
          <w:i w:val="0"/>
          <w:iCs w:val="0"/>
          <w:sz w:val="19"/>
          <w:szCs w:val="19"/>
          <w:rtl w:val="0"/>
        </w:rPr>
        <w:t>የ</w:t>
      </w:r>
      <w:r>
        <w:rPr>
          <w:rFonts w:ascii="Palatino" w:hAnsi="Palatino"/>
          <w:sz w:val="19"/>
          <w:szCs w:val="19"/>
          <w:rtl w:val="0"/>
        </w:rPr>
        <w:t xml:space="preserve">20 </w:t>
      </w:r>
      <w:r>
        <w:rPr>
          <w:rFonts w:ascii="Arial Unicode MS" w:cs="Arial Unicode MS" w:hAnsi="Arial Unicode MS" w:eastAsia="Arial Unicode MS"/>
          <w:b w:val="0"/>
          <w:bCs w:val="0"/>
          <w:i w:val="0"/>
          <w:iCs w:val="0"/>
          <w:sz w:val="19"/>
          <w:szCs w:val="19"/>
          <w:rtl w:val="0"/>
        </w:rPr>
        <w:t>ዶላር</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ምሳሌ</w:t>
      </w:r>
      <w:r>
        <w:rPr>
          <w:rFonts w:ascii="Palatino" w:hAnsi="Palatino"/>
          <w:sz w:val="19"/>
          <w:szCs w:val="19"/>
          <w:rtl w:val="0"/>
        </w:rPr>
        <w:t>/</w:t>
      </w:r>
      <w:r>
        <w:rPr>
          <w:rFonts w:ascii="Arial Unicode MS" w:cs="Arial Unicode MS" w:hAnsi="Arial Unicode MS" w:eastAsia="Arial Unicode MS"/>
          <w:b w:val="0"/>
          <w:bCs w:val="0"/>
          <w:i w:val="0"/>
          <w:iCs w:val="0"/>
          <w:sz w:val="19"/>
          <w:szCs w:val="19"/>
          <w:rtl w:val="0"/>
        </w:rPr>
        <w:t>ማብራሪያ</w:t>
      </w:r>
      <w:r>
        <w:rPr>
          <w:rFonts w:ascii="Palatino" w:hAnsi="Palatino"/>
          <w:sz w:val="19"/>
          <w:szCs w:val="19"/>
          <w:rtl w:val="0"/>
        </w:rPr>
        <w:t xml:space="preserve"> (20 </w:t>
      </w:r>
      <w:r>
        <w:rPr>
          <w:rFonts w:ascii="Arial Unicode MS" w:cs="Arial Unicode MS" w:hAnsi="Arial Unicode MS" w:eastAsia="Arial Unicode MS"/>
          <w:b w:val="0"/>
          <w:bCs w:val="0"/>
          <w:i w:val="0"/>
          <w:iCs w:val="0"/>
          <w:sz w:val="19"/>
          <w:szCs w:val="19"/>
          <w:rtl w:val="0"/>
        </w:rPr>
        <w:t>ዶላርን</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ከፍ</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አድርገን</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ስንመለከት</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በላዩ</w:t>
      </w:r>
      <w:r>
        <w:rPr>
          <w:rFonts w:ascii="Palatino" w:hAnsi="Palatino"/>
          <w:sz w:val="19"/>
          <w:szCs w:val="19"/>
          <w:rtl w:val="0"/>
        </w:rPr>
        <w:t xml:space="preserve"> </w:t>
      </w:r>
      <w:r>
        <w:rPr>
          <w:rFonts w:ascii="Palatino" w:cs="Palatino" w:hAnsi="Palatino" w:eastAsia="Palatino"/>
          <w:sz w:val="19"/>
          <w:szCs w:val="19"/>
          <w:rtl w:val="0"/>
        </w:rPr>
        <w:tab/>
        <w:tab/>
        <w:tab/>
        <w:tab/>
      </w:r>
      <w:r>
        <w:rPr>
          <w:rFonts w:ascii="Arial Unicode MS" w:cs="Arial Unicode MS" w:hAnsi="Arial Unicode MS" w:eastAsia="Arial Unicode MS"/>
          <w:b w:val="0"/>
          <w:bCs w:val="0"/>
          <w:i w:val="0"/>
          <w:iCs w:val="0"/>
          <w:sz w:val="19"/>
          <w:szCs w:val="19"/>
          <w:rtl w:val="0"/>
        </w:rPr>
        <w:t>ላይ</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ከሚገኙ</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ነገሮች</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መካከል</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አንዱ</w:t>
      </w:r>
      <w:r>
        <w:rPr>
          <w:rFonts w:ascii="Palatino" w:hAnsi="Palatino"/>
          <w:sz w:val="19"/>
          <w:szCs w:val="19"/>
          <w:rtl w:val="0"/>
        </w:rPr>
        <w:t xml:space="preserve"> </w:t>
      </w:r>
      <w:r>
        <w:rPr>
          <w:rFonts w:ascii="Palatino" w:hAnsi="Palatino" w:hint="default"/>
          <w:sz w:val="19"/>
          <w:szCs w:val="19"/>
          <w:rtl w:val="1"/>
          <w:lang w:val="ar-SA" w:bidi="ar-SA"/>
        </w:rPr>
        <w:t>“</w:t>
      </w:r>
      <w:r>
        <w:rPr>
          <w:rFonts w:ascii="Arial Unicode MS" w:cs="Arial Unicode MS" w:hAnsi="Arial Unicode MS" w:eastAsia="Arial Unicode MS"/>
          <w:b w:val="0"/>
          <w:bCs w:val="0"/>
          <w:i w:val="0"/>
          <w:iCs w:val="0"/>
          <w:sz w:val="19"/>
          <w:szCs w:val="19"/>
          <w:rtl w:val="0"/>
        </w:rPr>
        <w:t>በእግዚአብሔር</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እንታመናለን</w:t>
      </w:r>
      <w:r>
        <w:rPr>
          <w:rFonts w:ascii="Palatino" w:hAnsi="Palatino" w:hint="default"/>
          <w:sz w:val="19"/>
          <w:szCs w:val="19"/>
          <w:rtl w:val="0"/>
        </w:rPr>
        <w:t xml:space="preserve">”  </w:t>
      </w:r>
      <w:r>
        <w:rPr>
          <w:rFonts w:ascii="Palatino" w:cs="Palatino" w:hAnsi="Palatino" w:eastAsia="Palatino"/>
          <w:sz w:val="19"/>
          <w:szCs w:val="19"/>
          <w:rtl w:val="0"/>
        </w:rPr>
        <w:tab/>
        <w:tab/>
        <w:tab/>
        <w:tab/>
      </w:r>
      <w:r>
        <w:rPr>
          <w:rFonts w:ascii="Arial Unicode MS" w:cs="Arial Unicode MS" w:hAnsi="Arial Unicode MS" w:eastAsia="Arial Unicode MS"/>
          <w:b w:val="0"/>
          <w:bCs w:val="0"/>
          <w:i w:val="0"/>
          <w:iCs w:val="0"/>
          <w:sz w:val="19"/>
          <w:szCs w:val="19"/>
          <w:rtl w:val="0"/>
        </w:rPr>
        <w:t>የሚል</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ሐረግ</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ነው።</w:t>
      </w:r>
      <w:r>
        <w:rPr>
          <w:rFonts w:ascii="Palatino" w:hAnsi="Palatino"/>
          <w:sz w:val="19"/>
          <w:szCs w:val="19"/>
          <w:rtl w:val="0"/>
        </w:rPr>
        <w:t xml:space="preserve">) </w:t>
      </w:r>
    </w:p>
    <w:p>
      <w:pPr>
        <w:pStyle w:val="Normal1"/>
        <w:numPr>
          <w:ilvl w:val="0"/>
          <w:numId w:val="4"/>
        </w:numPr>
        <w:spacing w:line="216" w:lineRule="auto"/>
        <w:rPr>
          <w:sz w:val="19"/>
          <w:szCs w:val="19"/>
          <w:lang w:val="en-US"/>
        </w:rPr>
      </w:pPr>
      <w:r>
        <w:rPr>
          <w:sz w:val="19"/>
          <w:szCs w:val="19"/>
          <w:rtl w:val="0"/>
          <w:lang w:val="en-US"/>
        </w:rPr>
        <w:t>“</w:t>
      </w:r>
      <w:r>
        <w:rPr>
          <w:sz w:val="19"/>
          <w:szCs w:val="19"/>
          <w:rtl w:val="0"/>
          <w:lang w:val="en-US"/>
        </w:rPr>
        <w:t>በእግዚአብሔር እንታመናለን</w:t>
      </w:r>
      <w:r>
        <w:rPr>
          <w:sz w:val="19"/>
          <w:szCs w:val="19"/>
          <w:rtl w:val="0"/>
          <w:lang w:val="en-US"/>
        </w:rPr>
        <w:t xml:space="preserve">” </w:t>
      </w:r>
      <w:r>
        <w:rPr>
          <w:sz w:val="19"/>
          <w:szCs w:val="19"/>
          <w:rtl w:val="0"/>
          <w:lang w:val="en-US"/>
        </w:rPr>
        <w:t xml:space="preserve">የሚል ጽሑፍ ያለበት 20 ዶላር ስንቀበል፣ በእግዚአብሔር ላይ ያለን እምነት እየቀነሰ እና በእያንዳንዱ በምናገኘው 20 ዶላር ላይ ያለን እምነት እየጨመረ የመሄድ አዝማምያ አለ። </w:t>
      </w:r>
    </w:p>
    <w:p>
      <w:pPr>
        <w:pStyle w:val="Normal1"/>
        <w:numPr>
          <w:ilvl w:val="0"/>
          <w:numId w:val="4"/>
        </w:numPr>
        <w:spacing w:line="216" w:lineRule="auto"/>
        <w:rPr>
          <w:sz w:val="19"/>
          <w:szCs w:val="19"/>
          <w:lang w:val="en-US"/>
        </w:rPr>
      </w:pPr>
      <w:r>
        <w:rPr>
          <w:sz w:val="19"/>
          <w:szCs w:val="19"/>
          <w:rtl w:val="0"/>
          <w:lang w:val="en-US"/>
        </w:rPr>
        <w:t>ይህ ገንዘብን ጨምሮ ጨማምሮ ማግኘት/ማካበት ወደሚል አመለካከት ይመራናል፤ ከለጋስነት ሕይወት ይልቅ ብዙ ያጥረኛል/ይጎድለኛል ወደሚል አመለካከት ይወስደናል። በዚህ አካሄድ ገንዘብ በአጭር ጊዜ ውስጥ ሐሰተኛ አምላክ (ጣዖት) ይሆናል።</w:t>
      </w:r>
    </w:p>
    <w:p>
      <w:pPr>
        <w:pStyle w:val="Normal1"/>
        <w:numPr>
          <w:ilvl w:val="0"/>
          <w:numId w:val="4"/>
        </w:numPr>
        <w:spacing w:line="216" w:lineRule="auto"/>
        <w:rPr>
          <w:sz w:val="19"/>
          <w:szCs w:val="19"/>
          <w:lang w:val="en-US"/>
        </w:rPr>
      </w:pPr>
      <w:r>
        <w:rPr>
          <w:sz w:val="19"/>
          <w:szCs w:val="19"/>
          <w:rtl w:val="0"/>
          <w:lang w:val="en-US"/>
        </w:rPr>
        <w:t xml:space="preserve">በትክክል ለመናገር ራሳችንን ባሳመነው እና ባሕላችን ባደረግነው ልክ ስስታምነት እና በገንዘብ መታመን ይሠራል።  </w:t>
      </w:r>
    </w:p>
    <w:p>
      <w:pPr>
        <w:pStyle w:val="Normal1"/>
        <w:numPr>
          <w:ilvl w:val="0"/>
          <w:numId w:val="4"/>
        </w:numPr>
        <w:spacing w:line="216" w:lineRule="auto"/>
        <w:rPr>
          <w:sz w:val="19"/>
          <w:szCs w:val="19"/>
          <w:lang w:val="en-US"/>
        </w:rPr>
      </w:pPr>
      <w:r>
        <w:rPr>
          <w:sz w:val="19"/>
          <w:szCs w:val="19"/>
          <w:rtl w:val="0"/>
          <w:lang w:val="en-US"/>
        </w:rPr>
        <w:t>“</w:t>
      </w:r>
      <w:r>
        <w:rPr>
          <w:sz w:val="19"/>
          <w:szCs w:val="19"/>
          <w:rtl w:val="0"/>
          <w:lang w:val="en-US"/>
        </w:rPr>
        <w:t>ዎል ስትሪት</w:t>
      </w:r>
      <w:r>
        <w:rPr>
          <w:sz w:val="19"/>
          <w:szCs w:val="19"/>
          <w:rtl w:val="0"/>
          <w:lang w:val="en-US"/>
        </w:rPr>
        <w:t xml:space="preserve">” </w:t>
      </w:r>
      <w:r>
        <w:rPr>
          <w:sz w:val="19"/>
          <w:szCs w:val="19"/>
          <w:rtl w:val="0"/>
          <w:lang w:val="en-US"/>
        </w:rPr>
        <w:t xml:space="preserve">ከሚለው የሚካኤል ዳግላስ ሙዚቃ የተወሰደውን አንድ ክሊፕ ከቻላችሁ ተመልከቱ፤ </w:t>
      </w:r>
      <w:r>
        <w:rPr>
          <w:sz w:val="19"/>
          <w:szCs w:val="19"/>
          <w:u w:val="single" w:color="1155cc"/>
          <w:rtl w:val="0"/>
          <w:lang w:val="en-US"/>
        </w:rPr>
        <w:t>https://www.youtube.com/watch?v=VVxYOQS6ggk</w:t>
      </w:r>
      <w:r>
        <w:rPr>
          <w:sz w:val="19"/>
          <w:szCs w:val="19"/>
          <w:rtl w:val="0"/>
          <w:lang w:val="en-US"/>
        </w:rPr>
        <w:t xml:space="preserve"> </w:t>
      </w:r>
    </w:p>
    <w:p>
      <w:pPr>
        <w:pStyle w:val="Normal1"/>
        <w:numPr>
          <w:ilvl w:val="1"/>
          <w:numId w:val="4"/>
        </w:numPr>
        <w:spacing w:line="216" w:lineRule="auto"/>
        <w:rPr>
          <w:sz w:val="19"/>
          <w:szCs w:val="19"/>
          <w:lang w:val="en-US"/>
        </w:rPr>
      </w:pPr>
      <w:r>
        <w:rPr>
          <w:rFonts w:ascii="Ebrima" w:cs="Ebrima" w:hAnsi="Ebrima" w:eastAsia="Ebrima"/>
          <w:sz w:val="19"/>
          <w:szCs w:val="19"/>
          <w:rtl w:val="0"/>
          <w:lang w:val="en-US"/>
        </w:rPr>
        <w:t xml:space="preserve">በክሊፑ ውስጥ የሚገኘውን አንድ ቁልፍ ሐሳብ ለመጥቀስ ያህል፤ </w:t>
      </w:r>
      <w:r>
        <w:rPr>
          <w:rFonts w:ascii="Ebrima" w:cs="Ebrima" w:hAnsi="Ebrima" w:eastAsia="Ebrima"/>
          <w:i w:val="1"/>
          <w:iCs w:val="1"/>
          <w:sz w:val="19"/>
          <w:szCs w:val="19"/>
          <w:rtl w:val="0"/>
          <w:lang w:val="en-US"/>
        </w:rPr>
        <w:t>የተከበራችሁ ሴቶች እና ወንዶች ዋናው ነገር ስስት ነው፤ ሌላ ቃል ባለመኖሩ ጥሩ ነው ልበል። ስስት ትክክል ነው። ስስት ይሠራል። ስስት ግልጽ ያደርጋል፤ ያቋርጣል እናም እየጎለበተ የሚሄድን መንፈስ ይቆጣጠራል። ሚካኤል ዳግላስ፤ ዎል ስትሪት</w:t>
      </w:r>
    </w:p>
    <w:p>
      <w:pPr>
        <w:pStyle w:val="Normal1"/>
        <w:numPr>
          <w:ilvl w:val="0"/>
          <w:numId w:val="4"/>
        </w:numPr>
        <w:spacing w:line="216" w:lineRule="auto"/>
        <w:rPr>
          <w:sz w:val="19"/>
          <w:szCs w:val="19"/>
          <w:lang w:val="en-US"/>
        </w:rPr>
      </w:pPr>
      <w:r>
        <w:rPr>
          <w:rFonts w:ascii="Ebrima" w:cs="Ebrima" w:hAnsi="Ebrima" w:eastAsia="Ebrima"/>
          <w:sz w:val="19"/>
          <w:szCs w:val="19"/>
          <w:rtl w:val="0"/>
          <w:lang w:val="en-US"/>
        </w:rPr>
        <w:t>ተያያዥነት ያለው ቀጣይ ጥቅስ/ይህን ነጥብ ለማዛመድ የቀረበ ሐሳብ:</w:t>
      </w:r>
      <w:r>
        <w:rPr>
          <w:sz w:val="19"/>
          <w:szCs w:val="19"/>
          <w:rtl w:val="0"/>
          <w:lang w:val="en-US"/>
        </w:rPr>
        <w:t xml:space="preserve"> </w:t>
      </w:r>
    </w:p>
    <w:p>
      <w:pPr>
        <w:pStyle w:val="Normal1"/>
        <w:numPr>
          <w:ilvl w:val="1"/>
          <w:numId w:val="4"/>
        </w:numPr>
        <w:spacing w:line="216" w:lineRule="auto"/>
        <w:rPr>
          <w:sz w:val="19"/>
          <w:szCs w:val="19"/>
          <w:lang w:val="en-US"/>
        </w:rPr>
      </w:pPr>
      <w:r>
        <w:rPr>
          <w:rFonts w:ascii="Ebrima" w:cs="Ebrima" w:hAnsi="Ebrima" w:eastAsia="Ebrima"/>
          <w:sz w:val="19"/>
          <w:szCs w:val="19"/>
          <w:rtl w:val="0"/>
          <w:lang w:val="en-US"/>
        </w:rPr>
        <w:t>በመንፈሳዊ ሕይወታችን እና ገንዘብን በተመለከተ በምናስበውና ገንዘብን በምንይዝበት መንገድ መካከል መሠረታዊ የሆነ ትሥሥር አለ። ራንዲይ አልኮርን፤ ዘ ትሬዠር ፕሪንሲፕል፣ ገጽ 9። ዛሬ ላይ በሁሉም አቅጣጫ ይበልጥ እንድንሰበስብ እና እንድንመገብ/እንድንጠቀም ጫና ይደረግብናል፡-</w:t>
      </w:r>
    </w:p>
    <w:p>
      <w:pPr>
        <w:pStyle w:val="Normal1"/>
        <w:numPr>
          <w:ilvl w:val="1"/>
          <w:numId w:val="4"/>
        </w:numPr>
        <w:spacing w:line="216" w:lineRule="auto"/>
        <w:rPr>
          <w:sz w:val="19"/>
          <w:szCs w:val="19"/>
          <w:lang w:val="en-US"/>
        </w:rPr>
      </w:pPr>
      <w:r>
        <w:rPr>
          <w:rFonts w:ascii="Ebrima" w:cs="Ebrima" w:hAnsi="Ebrima" w:eastAsia="Ebrima"/>
          <w:sz w:val="19"/>
          <w:szCs w:val="19"/>
          <w:rtl w:val="0"/>
          <w:lang w:val="en-US"/>
        </w:rPr>
        <w:t>መሸከም/መያዝ እስኪያቅትህ ድረስ ሸምት የሚለው የባሕላችን ግብረ ገባዊ ትእዛዝ (moral imperative) ሆኗል።</w:t>
      </w:r>
      <w:r>
        <w:rPr>
          <w:sz w:val="19"/>
          <w:szCs w:val="19"/>
          <w:rtl w:val="0"/>
          <w:lang w:val="en-US"/>
        </w:rPr>
        <w:t xml:space="preserve"> </w:t>
      </w:r>
    </w:p>
    <w:p>
      <w:pPr>
        <w:pStyle w:val="Normal1"/>
        <w:numPr>
          <w:ilvl w:val="1"/>
          <w:numId w:val="4"/>
        </w:numPr>
        <w:spacing w:line="216" w:lineRule="auto"/>
        <w:rPr>
          <w:sz w:val="19"/>
          <w:szCs w:val="19"/>
          <w:lang w:val="en-US"/>
        </w:rPr>
      </w:pPr>
      <w:r>
        <w:rPr>
          <w:rFonts w:ascii="Ebrima" w:cs="Ebrima" w:hAnsi="Ebrima" w:eastAsia="Ebrima"/>
          <w:i w:val="1"/>
          <w:iCs w:val="1"/>
          <w:sz w:val="19"/>
          <w:szCs w:val="19"/>
          <w:rtl w:val="0"/>
          <w:lang w:val="en-US"/>
        </w:rPr>
        <w:t xml:space="preserve">Retail Therapy </w:t>
      </w:r>
      <w:r>
        <w:rPr>
          <w:rFonts w:ascii="Ebrima" w:cs="Ebrima" w:hAnsi="Ebrima" w:eastAsia="Ebrima"/>
          <w:sz w:val="19"/>
          <w:szCs w:val="19"/>
          <w:rtl w:val="0"/>
          <w:lang w:val="en-US"/>
        </w:rPr>
        <w:t>የሚል ሐረግ እስከ መጠቀምም ደርሰናል።</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b w:val="0"/>
          <w:bCs w:val="0"/>
          <w:i w:val="0"/>
          <w:iCs w:val="0"/>
          <w:sz w:val="19"/>
          <w:szCs w:val="19"/>
          <w:rtl w:val="0"/>
        </w:rPr>
      </w:pPr>
      <w:r>
        <w:rPr>
          <w:rFonts w:ascii="Palatino" w:hAnsi="Palatino"/>
          <w:b w:val="1"/>
          <w:bCs w:val="1"/>
          <w:i w:val="1"/>
          <w:iCs w:val="1"/>
          <w:sz w:val="19"/>
          <w:szCs w:val="19"/>
          <w:rtl w:val="0"/>
        </w:rPr>
        <w:t xml:space="preserve">#3 </w:t>
      </w:r>
      <w:r>
        <w:rPr>
          <w:rFonts w:ascii="Ebrima" w:cs="Ebrima" w:hAnsi="Ebrima" w:eastAsia="Ebrima"/>
          <w:b w:val="1"/>
          <w:bCs w:val="1"/>
          <w:i w:val="1"/>
          <w:iCs w:val="1"/>
          <w:sz w:val="19"/>
          <w:szCs w:val="19"/>
          <w:rtl w:val="0"/>
        </w:rPr>
        <w:t>ለጋስነት ተፈጥሮአዊ አይደለም፤ ነገር ግን አስፈላጊ ነው።</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r>
        <w:rPr>
          <w:rFonts w:ascii="Palatino" w:cs="Palatino" w:hAnsi="Palatino" w:eastAsia="Palatino"/>
          <w:sz w:val="19"/>
          <w:szCs w:val="19"/>
          <w:rtl w:val="0"/>
        </w:rPr>
        <w:tab/>
        <w:t>●</w:t>
        <w:tab/>
      </w:r>
      <w:r>
        <w:rPr>
          <w:rFonts w:ascii="Arial Unicode MS" w:cs="Arial Unicode MS" w:hAnsi="Arial Unicode MS" w:eastAsia="Arial Unicode MS"/>
          <w:b w:val="0"/>
          <w:bCs w:val="0"/>
          <w:i w:val="0"/>
          <w:iCs w:val="0"/>
          <w:sz w:val="19"/>
          <w:szCs w:val="19"/>
          <w:rtl w:val="0"/>
        </w:rPr>
        <w:t>ገንዘብን</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በተመለከተ</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መንገዳችንን</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ስተናል፤</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ይህ</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ደግሞ</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አስጨናቂ</w:t>
      </w:r>
      <w:r>
        <w:rPr>
          <w:rFonts w:ascii="Palatino" w:hAnsi="Palatino"/>
          <w:sz w:val="19"/>
          <w:szCs w:val="19"/>
          <w:rtl w:val="0"/>
        </w:rPr>
        <w:t xml:space="preserve"> </w:t>
      </w:r>
      <w:r>
        <w:rPr>
          <w:rFonts w:ascii="Palatino" w:cs="Palatino" w:hAnsi="Palatino" w:eastAsia="Palatino"/>
          <w:sz w:val="19"/>
          <w:szCs w:val="19"/>
          <w:rtl w:val="0"/>
        </w:rPr>
        <w:tab/>
        <w:tab/>
        <w:tab/>
        <w:tab/>
      </w:r>
      <w:r>
        <w:rPr>
          <w:rFonts w:ascii="Arial Unicode MS" w:cs="Arial Unicode MS" w:hAnsi="Arial Unicode MS" w:eastAsia="Arial Unicode MS"/>
          <w:b w:val="0"/>
          <w:bCs w:val="0"/>
          <w:i w:val="0"/>
          <w:iCs w:val="0"/>
          <w:sz w:val="19"/>
          <w:szCs w:val="19"/>
          <w:rtl w:val="0"/>
        </w:rPr>
        <w:t>ነው።</w:t>
      </w:r>
    </w:p>
    <w:p>
      <w:pPr>
        <w:pStyle w:val="Normal1"/>
        <w:numPr>
          <w:ilvl w:val="0"/>
          <w:numId w:val="6"/>
        </w:numPr>
        <w:spacing w:line="216" w:lineRule="auto"/>
        <w:rPr>
          <w:sz w:val="19"/>
          <w:szCs w:val="19"/>
          <w:lang w:val="en-US"/>
        </w:rPr>
      </w:pPr>
      <w:r>
        <w:rPr>
          <w:sz w:val="19"/>
          <w:szCs w:val="19"/>
          <w:rtl w:val="0"/>
          <w:lang w:val="en-US"/>
        </w:rPr>
        <w:t>የማኅበራዊ ጉዳይ ሳይንቲስቶች፣ የሥነ ልቦና ባለ ሙያዎች፣ የሰው እድገት አጥኚዎች እና ገንዘብ ነክ ሥራ ላይ የተሠማሩ ሁሉ የለጋስነትን ጥቅም በተመለከተ በሚናገሩት ሐሳብ ላይ ምንም ልዩነት የላቸውም።</w:t>
      </w:r>
    </w:p>
    <w:p>
      <w:pPr>
        <w:pStyle w:val="Normal1"/>
        <w:numPr>
          <w:ilvl w:val="1"/>
          <w:numId w:val="6"/>
        </w:numPr>
        <w:spacing w:line="216" w:lineRule="auto"/>
        <w:rPr>
          <w:sz w:val="19"/>
          <w:szCs w:val="19"/>
          <w:lang w:val="en-US"/>
        </w:rPr>
      </w:pPr>
      <w:r>
        <w:rPr>
          <w:sz w:val="19"/>
          <w:szCs w:val="19"/>
          <w:rtl w:val="0"/>
          <w:lang w:val="en-US"/>
        </w:rPr>
        <w:t xml:space="preserve">ለጋስነት በትክክል ወደ መንፈሳዊ ደስታ እና ሰላም ይመራል። </w:t>
      </w:r>
      <w:r>
        <w:rPr>
          <w:rStyle w:val="Hyperlink.0"/>
          <w:sz w:val="19"/>
          <w:szCs w:val="19"/>
        </w:rPr>
        <w:fldChar w:fldCharType="begin" w:fldLock="0"/>
      </w:r>
      <w:r>
        <w:rPr>
          <w:rStyle w:val="Hyperlink.0"/>
          <w:sz w:val="19"/>
          <w:szCs w:val="19"/>
        </w:rPr>
        <w:instrText xml:space="preserve"> HYPERLINK "http://time.com/4857777/generosity-happiness-brain/"</w:instrText>
      </w:r>
      <w:r>
        <w:rPr>
          <w:rStyle w:val="Hyperlink.0"/>
          <w:sz w:val="19"/>
          <w:szCs w:val="19"/>
        </w:rPr>
        <w:fldChar w:fldCharType="separate" w:fldLock="0"/>
      </w:r>
      <w:r>
        <w:rPr>
          <w:rStyle w:val="Hyperlink.0"/>
          <w:sz w:val="19"/>
          <w:szCs w:val="19"/>
          <w:rtl w:val="0"/>
          <w:lang w:val="en-US"/>
        </w:rPr>
        <w:t>http://time.com/4857777/generosity-happiness-brain/</w:t>
      </w:r>
      <w:r>
        <w:rPr>
          <w:sz w:val="19"/>
          <w:szCs w:val="19"/>
        </w:rPr>
        <w:fldChar w:fldCharType="end" w:fldLock="0"/>
      </w:r>
      <w:r>
        <w:rPr>
          <w:sz w:val="19"/>
          <w:szCs w:val="19"/>
          <w:rtl w:val="0"/>
          <w:lang w:val="en-US"/>
        </w:rPr>
        <w:t xml:space="preserve"> </w:t>
      </w:r>
    </w:p>
    <w:p>
      <w:pPr>
        <w:pStyle w:val="Normal1"/>
        <w:numPr>
          <w:ilvl w:val="1"/>
          <w:numId w:val="6"/>
        </w:numPr>
        <w:bidi w:val="0"/>
        <w:spacing w:line="216" w:lineRule="auto"/>
        <w:ind w:right="0"/>
        <w:jc w:val="left"/>
        <w:rPr>
          <w:i w:val="1"/>
          <w:iCs w:val="1"/>
          <w:sz w:val="19"/>
          <w:szCs w:val="19"/>
          <w:rtl w:val="0"/>
          <w:lang w:val="en-US"/>
        </w:rPr>
      </w:pPr>
      <w:r>
        <w:rPr>
          <w:i w:val="1"/>
          <w:iCs w:val="1"/>
          <w:sz w:val="19"/>
          <w:szCs w:val="19"/>
          <w:rtl w:val="0"/>
          <w:lang w:val="en-US"/>
        </w:rPr>
        <w:t xml:space="preserve">ለጋስነት በሕይወታችን እንዲሁም አብረነው በምንኖረው የክርስቲያን ማኅበረ ሰብ ውስጥ ያለውን ሚና የምንረዳበት መንገድ ስለ እምነታችን እና ስለ ወንጌል ያለንን መረዳት ከየትኛውም የእምነታችን መገለጫ የተሻለ ይናገራል።  Willard and Sheppard in </w:t>
      </w:r>
      <w:r>
        <w:rPr>
          <w:rStyle w:val="None"/>
          <w:i w:val="0"/>
          <w:iCs w:val="0"/>
          <w:sz w:val="19"/>
          <w:szCs w:val="19"/>
          <w:rtl w:val="0"/>
          <w:lang w:val="en-US"/>
        </w:rPr>
        <w:t>Contagious Generosity</w:t>
      </w:r>
      <w:r>
        <w:rPr>
          <w:i w:val="1"/>
          <w:iCs w:val="1"/>
          <w:sz w:val="19"/>
          <w:szCs w:val="19"/>
          <w:rtl w:val="0"/>
          <w:lang w:val="en-US"/>
        </w:rPr>
        <w:t xml:space="preserve"> p. 17</w:t>
      </w:r>
    </w:p>
    <w:p>
      <w:pPr>
        <w:pStyle w:val="Normal1"/>
        <w:numPr>
          <w:ilvl w:val="1"/>
          <w:numId w:val="6"/>
        </w:numPr>
        <w:bidi w:val="0"/>
        <w:spacing w:line="216" w:lineRule="auto"/>
        <w:ind w:right="0"/>
        <w:jc w:val="left"/>
        <w:rPr>
          <w:i w:val="1"/>
          <w:iCs w:val="1"/>
          <w:sz w:val="19"/>
          <w:szCs w:val="19"/>
          <w:rtl w:val="0"/>
          <w:lang w:val="en-US"/>
        </w:rPr>
      </w:pPr>
      <w:r>
        <w:rPr>
          <w:i w:val="1"/>
          <w:iCs w:val="1"/>
          <w:sz w:val="19"/>
          <w:szCs w:val="19"/>
          <w:rtl w:val="0"/>
          <w:lang w:val="en-US"/>
        </w:rPr>
        <w:t>በ2008 መገባደጃ አከባቢ ከተከሰተው ዓለም ዐቀፍ ኢኮኖሚያው ቀውስ በኋላ ግለ ሰቦች፣ ቤተ ሰቦች እና አብያተ ክርስቲያናት እየተጋፈጡት ያሉት ችግሮች ይህንን የገንዘብ ጉዳይ ከየትኛውም ጊዜ ይልቅ የጊዜው ርእሰ ጉዳይ ያደርገዋል። መልካሙ ዜና ግን ቤተ ክርስቲያን እና ግለ ሶቦች በተቃራኒው አቅጣጫ ቢሄዱም (የሰበሰቡትን/ያከማቹትን ሁሉ ቆልፈው ቢያስቀምጡም) እግዚአብሔር በሚያስደንቅ መልኩ እየሠራ ነው። Willard and Sheppard p. 19</w:t>
      </w:r>
    </w:p>
    <w:p>
      <w:pPr>
        <w:pStyle w:val="Normal1"/>
        <w:numPr>
          <w:ilvl w:val="1"/>
          <w:numId w:val="6"/>
        </w:numPr>
        <w:shd w:val="clear" w:color="auto" w:fill="ffffff"/>
        <w:spacing w:line="216" w:lineRule="auto"/>
        <w:rPr>
          <w:sz w:val="19"/>
          <w:szCs w:val="19"/>
          <w:lang w:val="en-US"/>
        </w:rPr>
      </w:pPr>
      <w:r>
        <w:rPr>
          <w:sz w:val="19"/>
          <w:szCs w:val="19"/>
          <w:rtl w:val="0"/>
          <w:lang w:val="en-US"/>
        </w:rPr>
        <w:t>ይህን ጉዳይ በተመለከተ ጠቃሚ ጥቆማ፡</w:t>
      </w:r>
      <w:r>
        <w:rPr>
          <w:rStyle w:val="None"/>
          <w:sz w:val="19"/>
          <w:szCs w:val="19"/>
          <w:shd w:val="clear" w:color="auto" w:fill="ffffff"/>
          <w:rtl w:val="0"/>
          <w:lang w:val="en-US"/>
        </w:rPr>
        <w:t xml:space="preserve"> Ted Talk--The Generosity Experiment </w:t>
      </w:r>
      <w:r>
        <w:rPr>
          <w:rStyle w:val="Hyperlink.0"/>
          <w:sz w:val="19"/>
          <w:szCs w:val="19"/>
        </w:rPr>
        <w:fldChar w:fldCharType="begin" w:fldLock="0"/>
      </w:r>
      <w:r>
        <w:rPr>
          <w:rStyle w:val="Hyperlink.0"/>
          <w:sz w:val="19"/>
          <w:szCs w:val="19"/>
        </w:rPr>
        <w:instrText xml:space="preserve"> HYPERLINK "https://youtu.be/dhEc5biZOrg"</w:instrText>
      </w:r>
      <w:r>
        <w:rPr>
          <w:rStyle w:val="Hyperlink.0"/>
          <w:sz w:val="19"/>
          <w:szCs w:val="19"/>
        </w:rPr>
        <w:fldChar w:fldCharType="separate" w:fldLock="0"/>
      </w:r>
      <w:r>
        <w:rPr>
          <w:rStyle w:val="Hyperlink.0"/>
          <w:sz w:val="19"/>
          <w:szCs w:val="19"/>
          <w:rtl w:val="0"/>
          <w:lang w:val="en-US"/>
        </w:rPr>
        <w:t>https://youtu.be/dhEc5biZOrg</w:t>
      </w:r>
      <w:r>
        <w:rPr>
          <w:sz w:val="19"/>
          <w:szCs w:val="19"/>
        </w:rPr>
        <w:fldChar w:fldCharType="end" w:fldLock="0"/>
      </w:r>
      <w:r>
        <w:rPr>
          <w:sz w:val="19"/>
          <w:szCs w:val="19"/>
          <w:rtl w:val="0"/>
          <w:lang w:val="en-US"/>
        </w:rPr>
        <w:t xml:space="preserve"> </w:t>
      </w:r>
    </w:p>
    <w:p>
      <w:pPr>
        <w:pStyle w:val="Normal1"/>
        <w:numPr>
          <w:ilvl w:val="0"/>
          <w:numId w:val="6"/>
        </w:numPr>
        <w:shd w:val="clear" w:color="auto" w:fill="ffffff"/>
        <w:spacing w:line="216" w:lineRule="auto"/>
        <w:rPr>
          <w:sz w:val="19"/>
          <w:szCs w:val="19"/>
          <w:lang w:val="en-US"/>
        </w:rPr>
      </w:pPr>
      <w:r>
        <w:rPr>
          <w:sz w:val="19"/>
          <w:szCs w:val="19"/>
          <w:rtl w:val="0"/>
          <w:lang w:val="en-US"/>
        </w:rPr>
        <w:t>ለጋስነት ለሰዎች ዕድገት/ልምላሜ ጠቃሚ መሆኑ አዲስ ወይም ዘመናዊ ግኝት አይደለም። ሰዎች ይህንን ላለፉት ሺዎች ዓመታት ያውቁ ነበር።</w:t>
      </w:r>
    </w:p>
    <w:p>
      <w:pPr>
        <w:pStyle w:val="Normal1"/>
        <w:numPr>
          <w:ilvl w:val="0"/>
          <w:numId w:val="6"/>
        </w:numPr>
        <w:shd w:val="clear" w:color="auto" w:fill="ffffff"/>
        <w:spacing w:line="216" w:lineRule="auto"/>
        <w:rPr>
          <w:sz w:val="19"/>
          <w:szCs w:val="19"/>
          <w:lang w:val="en-US"/>
        </w:rPr>
      </w:pPr>
      <w:r>
        <w:rPr>
          <w:sz w:val="19"/>
          <w:szCs w:val="19"/>
          <w:rtl w:val="0"/>
          <w:lang w:val="en-US"/>
        </w:rPr>
        <w:t xml:space="preserve">የናዝሬቱ ኢየሱስ ብዙ ጊዜ ስለ ገንዘባችን እና በሕይወታችን ላይ ስለሚያሳድረው ተጽእኖ ተናግሯል። </w:t>
      </w:r>
    </w:p>
    <w:p>
      <w:pPr>
        <w:pStyle w:val="Normal1"/>
        <w:numPr>
          <w:ilvl w:val="0"/>
          <w:numId w:val="6"/>
        </w:numPr>
        <w:shd w:val="clear" w:color="auto" w:fill="ffffff"/>
        <w:spacing w:line="216" w:lineRule="auto"/>
        <w:rPr>
          <w:sz w:val="19"/>
          <w:szCs w:val="19"/>
          <w:lang w:val="en-US"/>
        </w:rPr>
      </w:pPr>
      <w:r>
        <w:rPr>
          <w:sz w:val="19"/>
          <w:szCs w:val="19"/>
          <w:rtl w:val="0"/>
          <w:lang w:val="en-US"/>
        </w:rPr>
        <w:t xml:space="preserve">በእርግጥ ከወንጌላት ጸሐፊዎች መካከል አንዱ የሆነው ሉቃስ ኢየሱስ የተናገረውን እንዲህ ያስቀምጥዋል፤ </w:t>
      </w:r>
      <w:r>
        <w:rPr>
          <w:rStyle w:val="None"/>
          <w:i w:val="1"/>
          <w:iCs w:val="1"/>
          <w:sz w:val="19"/>
          <w:szCs w:val="19"/>
          <w:rtl w:val="0"/>
          <w:lang w:val="en-US"/>
        </w:rPr>
        <w:t>“</w:t>
      </w:r>
      <w:r>
        <w:rPr>
          <w:rStyle w:val="None"/>
          <w:i w:val="1"/>
          <w:iCs w:val="1"/>
          <w:sz w:val="19"/>
          <w:szCs w:val="19"/>
          <w:rtl w:val="0"/>
          <w:lang w:val="en-US"/>
        </w:rPr>
        <w:t>የሰው ሕይወት በገንዘቡ ብዛት አይደለምና ተጠንቀቁ ከመጎምጀትም ሁሉ ተጠበቁ አላቸው</w:t>
      </w:r>
      <w:r>
        <w:rPr>
          <w:rStyle w:val="None"/>
          <w:i w:val="1"/>
          <w:iCs w:val="1"/>
          <w:sz w:val="19"/>
          <w:szCs w:val="19"/>
          <w:rtl w:val="0"/>
          <w:lang w:val="en-US"/>
        </w:rPr>
        <w:t>”</w:t>
      </w:r>
      <w:r>
        <w:rPr>
          <w:sz w:val="19"/>
          <w:szCs w:val="19"/>
          <w:rtl w:val="0"/>
          <w:lang w:val="en-US"/>
        </w:rPr>
        <w:t xml:space="preserve"> (ሉቃስ 12</w:t>
      </w:r>
      <w:r>
        <w:rPr>
          <w:sz w:val="19"/>
          <w:szCs w:val="19"/>
          <w:rtl w:val="0"/>
          <w:lang w:val="en-US"/>
        </w:rPr>
        <w:t>÷</w:t>
      </w:r>
      <w:r>
        <w:rPr>
          <w:sz w:val="19"/>
          <w:szCs w:val="19"/>
          <w:rtl w:val="0"/>
          <w:lang w:val="en-US"/>
        </w:rPr>
        <w:t>15)።</w:t>
      </w:r>
    </w:p>
    <w:p>
      <w:pPr>
        <w:pStyle w:val="Normal1"/>
        <w:numPr>
          <w:ilvl w:val="1"/>
          <w:numId w:val="8"/>
        </w:numPr>
        <w:shd w:val="clear" w:color="auto" w:fill="ffffff"/>
        <w:bidi w:val="0"/>
        <w:spacing w:line="240" w:lineRule="auto"/>
        <w:ind w:right="0"/>
        <w:jc w:val="left"/>
        <w:rPr>
          <w:rFonts w:ascii="Ebrima" w:cs="Ebrima" w:hAnsi="Ebrima" w:eastAsia="Ebrima"/>
          <w:sz w:val="19"/>
          <w:szCs w:val="19"/>
          <w:rtl w:val="0"/>
          <w:lang w:val="en-US"/>
        </w:rPr>
      </w:pPr>
      <w:r>
        <w:rPr>
          <w:rFonts w:ascii="Ebrima" w:cs="Ebrima" w:hAnsi="Ebrima" w:eastAsia="Ebrima"/>
          <w:sz w:val="19"/>
          <w:szCs w:val="19"/>
          <w:rtl w:val="0"/>
          <w:lang w:val="en-US"/>
        </w:rPr>
        <w:t xml:space="preserve">   </w:t>
      </w:r>
      <w:r>
        <w:rPr>
          <w:rFonts w:ascii="Ebrima" w:cs="Ebrima" w:hAnsi="Ebrima" w:eastAsia="Ebrima"/>
          <w:sz w:val="19"/>
          <w:szCs w:val="19"/>
          <w:rtl w:val="0"/>
          <w:lang w:val="en-US"/>
        </w:rPr>
        <w:t xml:space="preserve">የዘመኑን ሳይንስ ግኝት ኢየሱስ አስቀድሞ አውቆታል </w:t>
      </w:r>
      <w:r>
        <w:rPr>
          <w:rFonts w:ascii="Ebrima" w:cs="Ebrima" w:hAnsi="Ebrima" w:eastAsia="Ebrima"/>
          <w:sz w:val="19"/>
          <w:szCs w:val="19"/>
          <w:rtl w:val="0"/>
          <w:lang w:val="en-US"/>
        </w:rPr>
        <w:t xml:space="preserve">… </w:t>
      </w:r>
      <w:r>
        <w:rPr>
          <w:rFonts w:ascii="Ebrima" w:cs="Ebrima" w:hAnsi="Ebrima" w:eastAsia="Ebrima"/>
          <w:sz w:val="19"/>
          <w:szCs w:val="19"/>
          <w:rtl w:val="0"/>
          <w:lang w:val="en-US"/>
        </w:rPr>
        <w:t>ሀብት በመሰብሰብ የሕይወት ትርጉም አይገኝም። እንደውም ስግብግብ ወይም ስስታም እንዳንሆን ያስጠነቅቃል፤ እንዲሁም ያዛል፤ ምክንያቱም ወደ ሕይወታችን ጥፋት ለማምጣት ያለውን ኀይል ተገንዝቧል።</w:t>
      </w:r>
    </w:p>
    <w:p>
      <w:pPr>
        <w:pStyle w:val="Normal1"/>
        <w:numPr>
          <w:ilvl w:val="1"/>
          <w:numId w:val="6"/>
        </w:numPr>
        <w:shd w:val="clear" w:color="auto" w:fill="ffffff"/>
        <w:spacing w:line="216" w:lineRule="auto"/>
        <w:rPr>
          <w:sz w:val="19"/>
          <w:szCs w:val="19"/>
          <w:lang w:val="en-US"/>
        </w:rPr>
      </w:pPr>
      <w:r>
        <w:rPr>
          <w:sz w:val="19"/>
          <w:szCs w:val="19"/>
          <w:rtl w:val="0"/>
          <w:lang w:val="en-US"/>
        </w:rPr>
        <w:t>መሆን የምንፈልገውን ዓይነት ምርጥ ሰው እንዳንሆን የመከልከል ዝንባሌው ከፍተኛ ነው።</w:t>
      </w:r>
    </w:p>
    <w:p>
      <w:pPr>
        <w:pStyle w:val="Normal1"/>
        <w:numPr>
          <w:ilvl w:val="0"/>
          <w:numId w:val="6"/>
        </w:numPr>
        <w:shd w:val="clear" w:color="auto" w:fill="ffffff"/>
        <w:spacing w:line="216" w:lineRule="auto"/>
        <w:rPr>
          <w:sz w:val="19"/>
          <w:szCs w:val="19"/>
          <w:lang w:val="en-US"/>
        </w:rPr>
      </w:pPr>
      <w:r>
        <w:rPr>
          <w:sz w:val="19"/>
          <w:szCs w:val="19"/>
          <w:rtl w:val="0"/>
          <w:lang w:val="en-US"/>
        </w:rPr>
        <w:t xml:space="preserve">ኢየሱስ የሚከተለውን እንደ ተናገረም ተጠቅሷል፤ </w:t>
      </w:r>
      <w:r>
        <w:rPr>
          <w:rStyle w:val="None"/>
          <w:i w:val="1"/>
          <w:iCs w:val="1"/>
          <w:sz w:val="19"/>
          <w:szCs w:val="19"/>
          <w:rtl w:val="0"/>
          <w:lang w:val="en-US"/>
        </w:rPr>
        <w:t xml:space="preserve">“… </w:t>
      </w:r>
      <w:r>
        <w:rPr>
          <w:rStyle w:val="None"/>
          <w:i w:val="1"/>
          <w:iCs w:val="1"/>
          <w:sz w:val="19"/>
          <w:szCs w:val="19"/>
          <w:rtl w:val="0"/>
          <w:lang w:val="en-US"/>
        </w:rPr>
        <w:t>መዝገብህ ባለበት ልብህ ደግሞ በዚያ ይሆናልና</w:t>
      </w:r>
      <w:r>
        <w:rPr>
          <w:rStyle w:val="None"/>
          <w:i w:val="1"/>
          <w:iCs w:val="1"/>
          <w:sz w:val="19"/>
          <w:szCs w:val="19"/>
          <w:rtl w:val="0"/>
          <w:lang w:val="en-US"/>
        </w:rPr>
        <w:t>”</w:t>
      </w:r>
      <w:r>
        <w:rPr>
          <w:sz w:val="19"/>
          <w:szCs w:val="19"/>
          <w:rtl w:val="0"/>
          <w:lang w:val="en-US"/>
        </w:rPr>
        <w:t xml:space="preserve"> (ማቴ. 6</w:t>
      </w:r>
      <w:r>
        <w:rPr>
          <w:sz w:val="19"/>
          <w:szCs w:val="19"/>
          <w:rtl w:val="0"/>
          <w:lang w:val="en-US"/>
        </w:rPr>
        <w:t>÷</w:t>
      </w:r>
      <w:r>
        <w:rPr>
          <w:sz w:val="19"/>
          <w:szCs w:val="19"/>
          <w:rtl w:val="0"/>
          <w:lang w:val="en-US"/>
        </w:rPr>
        <w:t>21)።</w:t>
      </w:r>
    </w:p>
    <w:p>
      <w:pPr>
        <w:pStyle w:val="Normal1"/>
        <w:numPr>
          <w:ilvl w:val="1"/>
          <w:numId w:val="6"/>
        </w:numPr>
        <w:shd w:val="clear" w:color="auto" w:fill="ffffff"/>
        <w:spacing w:line="216" w:lineRule="auto"/>
        <w:rPr>
          <w:sz w:val="19"/>
          <w:szCs w:val="19"/>
          <w:lang w:val="en-US"/>
        </w:rPr>
      </w:pPr>
      <w:r>
        <w:rPr>
          <w:sz w:val="19"/>
          <w:szCs w:val="19"/>
          <w:rtl w:val="0"/>
          <w:lang w:val="en-US"/>
        </w:rPr>
        <w:t xml:space="preserve">ምናልባት እንዲህም ማለት እንችል ይሆናል፤ </w:t>
      </w:r>
      <w:r>
        <w:rPr>
          <w:sz w:val="19"/>
          <w:szCs w:val="19"/>
          <w:rtl w:val="0"/>
          <w:lang w:val="en-US"/>
        </w:rPr>
        <w:t>“</w:t>
      </w:r>
      <w:r>
        <w:rPr>
          <w:sz w:val="19"/>
          <w:szCs w:val="19"/>
          <w:rtl w:val="0"/>
          <w:lang w:val="en-US"/>
        </w:rPr>
        <w:t>መዝገብህ ባለበት በዚያ መተማመኛህም ይሆናል</w:t>
      </w:r>
      <w:r>
        <w:rPr>
          <w:sz w:val="19"/>
          <w:szCs w:val="19"/>
          <w:rtl w:val="0"/>
          <w:lang w:val="en-US"/>
        </w:rPr>
        <w:t>”</w:t>
      </w:r>
    </w:p>
    <w:p>
      <w:pPr>
        <w:pStyle w:val="Normal1"/>
        <w:numPr>
          <w:ilvl w:val="1"/>
          <w:numId w:val="6"/>
        </w:numPr>
        <w:shd w:val="clear" w:color="auto" w:fill="ffffff"/>
        <w:spacing w:line="216" w:lineRule="auto"/>
        <w:rPr>
          <w:sz w:val="19"/>
          <w:szCs w:val="19"/>
          <w:lang w:val="en-US"/>
        </w:rPr>
      </w:pPr>
      <w:r>
        <w:rPr>
          <w:sz w:val="19"/>
          <w:szCs w:val="19"/>
          <w:rtl w:val="0"/>
          <w:lang w:val="en-US"/>
        </w:rPr>
        <w:t>በገንዘብ ማመን፣ በእጥረት በተሞላ ዓለም መታመን ወይም</w:t>
      </w:r>
    </w:p>
    <w:p>
      <w:pPr>
        <w:pStyle w:val="Normal1"/>
        <w:numPr>
          <w:ilvl w:val="1"/>
          <w:numId w:val="6"/>
        </w:numPr>
        <w:shd w:val="clear" w:color="auto" w:fill="ffffff"/>
        <w:spacing w:line="216" w:lineRule="auto"/>
        <w:rPr>
          <w:sz w:val="19"/>
          <w:szCs w:val="19"/>
          <w:lang w:val="en-US"/>
        </w:rPr>
      </w:pPr>
      <w:r>
        <w:rPr>
          <w:sz w:val="19"/>
          <w:szCs w:val="19"/>
          <w:rtl w:val="0"/>
          <w:lang w:val="en-US"/>
        </w:rPr>
        <w:t>በእግዚአብሔር መታመን - እርሱ የሚያስፈልገንን ሁሉ አትረፍርፎ ሊሰጠን እንደሚችል ማመን</w:t>
      </w:r>
    </w:p>
    <w:p>
      <w:pPr>
        <w:pStyle w:val="Normal1"/>
        <w:shd w:val="clear" w:color="auto" w:fill="ffffff"/>
        <w:spacing w:line="216" w:lineRule="auto"/>
        <w:rPr>
          <w:sz w:val="19"/>
          <w:szCs w:val="19"/>
        </w:rPr>
      </w:pPr>
    </w:p>
    <w:p>
      <w:pPr>
        <w:pStyle w:val="Normal1"/>
        <w:numPr>
          <w:ilvl w:val="0"/>
          <w:numId w:val="6"/>
        </w:numPr>
        <w:shd w:val="clear" w:color="auto" w:fill="ffffff"/>
        <w:spacing w:line="216" w:lineRule="auto"/>
        <w:rPr>
          <w:sz w:val="19"/>
          <w:szCs w:val="19"/>
          <w:lang w:val="en-US"/>
        </w:rPr>
      </w:pPr>
      <w:r>
        <w:rPr>
          <w:sz w:val="19"/>
          <w:szCs w:val="19"/>
          <w:rtl w:val="0"/>
          <w:lang w:val="en-US"/>
        </w:rPr>
        <w:t>ታዲያ የለጋስነት ጉዳይ የሚያስጨንቀን ስለ ምንድን ነው? ያለንን ለሌሎች ማካፈል የደስታችንና የሰላማችን ምንጭ ከሆነ ለጋስ መሆን ከብዶን ወይም አቅቶን በገንዘባችን መታመን የሚቀለን ለምንድን ነው?</w:t>
      </w:r>
    </w:p>
    <w:p>
      <w:pPr>
        <w:pStyle w:val="Normal1"/>
        <w:numPr>
          <w:ilvl w:val="0"/>
          <w:numId w:val="6"/>
        </w:numPr>
        <w:shd w:val="clear" w:color="auto" w:fill="ffffff"/>
        <w:spacing w:line="216" w:lineRule="auto"/>
        <w:rPr>
          <w:sz w:val="19"/>
          <w:szCs w:val="19"/>
          <w:lang w:val="en-US"/>
        </w:rPr>
      </w:pPr>
      <w:r>
        <w:rPr>
          <w:sz w:val="19"/>
          <w:szCs w:val="19"/>
          <w:rtl w:val="0"/>
          <w:lang w:val="en-US"/>
        </w:rPr>
        <w:t xml:space="preserve">ለዚህ ብዙ ምክንያቶች ሊኖሩ ይችላሉ፤ ነገር ግን አንዱ እና ብዙዎቻችንን የሚመለከተ ምክንያት ስለ ለጋስነት የሚባሉት ነገሮች ሁሉ እውነት እንደ ሆነ መቀበል አለመቻላችን ነው። እንደውም ለጋስ እንዳንሆን የሚያደርጉንን ስለ ለጋስነት የተነገሩ ሦስት አፈ-ታሪኮች የምናምን ይመስለኛል። </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p>
    <w:p>
      <w:pPr>
        <w:pStyle w:val="Default"/>
        <w:tabs>
          <w:tab w:val="left" w:pos="360"/>
          <w:tab w:val="left" w:pos="700"/>
          <w:tab w:val="left" w:pos="1140"/>
        </w:tabs>
        <w:bidi w:val="0"/>
        <w:spacing w:line="216" w:lineRule="auto"/>
        <w:ind w:left="0" w:right="0" w:firstLine="0"/>
        <w:jc w:val="left"/>
        <w:rPr>
          <w:rStyle w:val="None"/>
          <w:rFonts w:ascii="Palatino" w:cs="Palatino" w:hAnsi="Palatino" w:eastAsia="Palatino"/>
          <w:b w:val="0"/>
          <w:bCs w:val="0"/>
          <w:i w:val="0"/>
          <w:iCs w:val="0"/>
          <w:sz w:val="19"/>
          <w:szCs w:val="19"/>
          <w:rtl w:val="0"/>
        </w:rPr>
      </w:pPr>
      <w:r>
        <w:rPr>
          <w:rFonts w:ascii="Palatino" w:hAnsi="Palatino"/>
          <w:b w:val="1"/>
          <w:bCs w:val="1"/>
          <w:i w:val="1"/>
          <w:iCs w:val="1"/>
          <w:sz w:val="19"/>
          <w:szCs w:val="19"/>
          <w:rtl w:val="0"/>
        </w:rPr>
        <w:t xml:space="preserve">#4 </w:t>
      </w:r>
      <w:r>
        <w:rPr>
          <w:rStyle w:val="None"/>
          <w:rFonts w:ascii="Ebrima" w:cs="Ebrima" w:hAnsi="Ebrima" w:eastAsia="Ebrima"/>
          <w:b w:val="1"/>
          <w:bCs w:val="1"/>
          <w:i w:val="1"/>
          <w:iCs w:val="1"/>
          <w:sz w:val="19"/>
          <w:szCs w:val="19"/>
          <w:rtl w:val="0"/>
        </w:rPr>
        <w:t>ስለ ለጋስነት የተነገሩ ሦስት አፈ-ታሪኮች (ከአንዲይ ስታንሌይ የተወሰደ፤ ስታንሌይ ግን ኢየሱስ እነዚህን አፈ-ታሪኮች እንደ ገለበጠ አልገለጸም።</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r>
        <w:rPr>
          <w:rFonts w:ascii="Palatino" w:cs="Palatino" w:hAnsi="Palatino" w:eastAsia="Palatino"/>
          <w:sz w:val="19"/>
          <w:szCs w:val="19"/>
          <w:rtl w:val="0"/>
        </w:rPr>
        <w:tab/>
        <w:t>●</w:t>
        <w:tab/>
      </w:r>
      <w:r>
        <w:rPr>
          <w:rFonts w:ascii="Arial Unicode MS" w:cs="Arial Unicode MS" w:hAnsi="Arial Unicode MS" w:eastAsia="Arial Unicode MS"/>
          <w:b w:val="0"/>
          <w:bCs w:val="0"/>
          <w:i w:val="0"/>
          <w:iCs w:val="0"/>
          <w:sz w:val="19"/>
          <w:szCs w:val="19"/>
          <w:rtl w:val="0"/>
        </w:rPr>
        <w:t>ልግስና</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የአንድ</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ጊዜ</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ክስተት</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ወይም</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ተግባር</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ነው።</w:t>
      </w:r>
      <w:r>
        <w:rPr>
          <w:rFonts w:ascii="Palatino" w:hAnsi="Palatino"/>
          <w:sz w:val="19"/>
          <w:szCs w:val="19"/>
          <w:rtl w:val="0"/>
        </w:rPr>
        <w:t xml:space="preserve"> </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r>
        <w:rPr>
          <w:rFonts w:ascii="Palatino" w:cs="Palatino" w:hAnsi="Palatino" w:eastAsia="Palatino"/>
          <w:sz w:val="19"/>
          <w:szCs w:val="19"/>
          <w:rtl w:val="0"/>
        </w:rPr>
        <w:tab/>
        <w:t>●</w:t>
        <w:tab/>
      </w:r>
      <w:r>
        <w:rPr>
          <w:rFonts w:ascii="Arial Unicode MS" w:cs="Arial Unicode MS" w:hAnsi="Arial Unicode MS" w:eastAsia="Arial Unicode MS"/>
          <w:b w:val="0"/>
          <w:bCs w:val="0"/>
          <w:i w:val="0"/>
          <w:iCs w:val="0"/>
          <w:sz w:val="19"/>
          <w:szCs w:val="19"/>
          <w:rtl w:val="0"/>
        </w:rPr>
        <w:t>ልግስና</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የሚወሰነው</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በባንክ</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ቤት</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ውስጥ</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ባለህ</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ገንዘብ</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መጠን</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ነው።</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r>
        <w:rPr>
          <w:rFonts w:ascii="Palatino" w:cs="Palatino" w:hAnsi="Palatino" w:eastAsia="Palatino"/>
          <w:sz w:val="19"/>
          <w:szCs w:val="19"/>
          <w:rtl w:val="0"/>
        </w:rPr>
        <w:tab/>
        <w:t>●</w:t>
        <w:tab/>
      </w:r>
      <w:r>
        <w:rPr>
          <w:rFonts w:ascii="Arial Unicode MS" w:cs="Arial Unicode MS" w:hAnsi="Arial Unicode MS" w:eastAsia="Arial Unicode MS"/>
          <w:b w:val="0"/>
          <w:bCs w:val="0"/>
          <w:i w:val="0"/>
          <w:iCs w:val="0"/>
          <w:sz w:val="19"/>
          <w:szCs w:val="19"/>
          <w:rtl w:val="0"/>
        </w:rPr>
        <w:t>የምትሰጠው</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መጠን</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ወሳኝ</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ነው።</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p>
    <w:p>
      <w:pPr>
        <w:pStyle w:val="Default"/>
        <w:tabs>
          <w:tab w:val="left" w:pos="360"/>
          <w:tab w:val="left" w:pos="700"/>
          <w:tab w:val="left" w:pos="1140"/>
        </w:tabs>
        <w:bidi w:val="0"/>
        <w:spacing w:line="216" w:lineRule="auto"/>
        <w:ind w:left="0" w:right="0" w:firstLine="0"/>
        <w:jc w:val="left"/>
        <w:rPr>
          <w:rStyle w:val="None"/>
          <w:rFonts w:ascii="Palatino" w:cs="Palatino" w:hAnsi="Palatino" w:eastAsia="Palatino"/>
          <w:b w:val="0"/>
          <w:bCs w:val="0"/>
          <w:i w:val="0"/>
          <w:iCs w:val="0"/>
          <w:sz w:val="19"/>
          <w:szCs w:val="19"/>
          <w:rtl w:val="0"/>
        </w:rPr>
      </w:pPr>
      <w:r>
        <w:rPr>
          <w:rFonts w:ascii="Palatino" w:hAnsi="Palatino"/>
          <w:b w:val="1"/>
          <w:bCs w:val="1"/>
          <w:i w:val="1"/>
          <w:iCs w:val="1"/>
          <w:sz w:val="19"/>
          <w:szCs w:val="19"/>
          <w:rtl w:val="0"/>
        </w:rPr>
        <w:t xml:space="preserve">#5 </w:t>
      </w:r>
      <w:r>
        <w:rPr>
          <w:rStyle w:val="None"/>
          <w:rFonts w:ascii="Ebrima" w:cs="Ebrima" w:hAnsi="Ebrima" w:eastAsia="Ebrima"/>
          <w:b w:val="1"/>
          <w:bCs w:val="1"/>
          <w:i w:val="1"/>
          <w:iCs w:val="1"/>
          <w:sz w:val="19"/>
          <w:szCs w:val="19"/>
          <w:rtl w:val="0"/>
        </w:rPr>
        <w:t>ስለ ልግስና የሚነገሩትን እነዚህን አፈ-ታሪኮች ሁሉ ኢየሱስ በሕይወቱና በሞቱ ድል አድርጓል።</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r>
        <w:rPr>
          <w:rFonts w:ascii="Palatino" w:cs="Palatino" w:hAnsi="Palatino" w:eastAsia="Palatino"/>
          <w:sz w:val="19"/>
          <w:szCs w:val="19"/>
          <w:rtl w:val="0"/>
        </w:rPr>
        <w:tab/>
      </w:r>
      <w:r>
        <w:rPr>
          <w:rStyle w:val="None"/>
          <w:rFonts w:ascii="Ebrima" w:cs="Ebrima" w:hAnsi="Ebrima" w:eastAsia="Ebrima"/>
          <w:b w:val="1"/>
          <w:bCs w:val="1"/>
          <w:sz w:val="19"/>
          <w:szCs w:val="19"/>
          <w:rtl w:val="0"/>
          <w:lang w:val="en-US"/>
        </w:rPr>
        <w:t>አፈ-ታሪክ #1</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ልግስና</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የአንድ</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ጊዜ</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ክስተት</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ወይም</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ተግባር</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ነው።</w:t>
      </w:r>
    </w:p>
    <w:p>
      <w:pPr>
        <w:pStyle w:val="Default"/>
        <w:numPr>
          <w:ilvl w:val="0"/>
          <w:numId w:val="10"/>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ልግስና የኢየሱስን ሕይወት ይገልጻል፤ የእርሱ ባሕርይ አካል ነው።</w:t>
      </w:r>
    </w:p>
    <w:p>
      <w:pPr>
        <w:pStyle w:val="Default"/>
        <w:numPr>
          <w:ilvl w:val="1"/>
          <w:numId w:val="10"/>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ኢየሱስ ልግስናን ያሳየው አንድ ጊዜ አይደለም፤ ይልቅስ በፈጸመው ተግባር ሁሉ ይህን አሳይቷል - አብሮአቸው ጊዜ ያሳለፈ ሰዎች፣ የፈወሳቸው ሰዎች፣ ያስተማራቸው ሰዎች፣ ወዘተ. ሊጠቀሱ ይችላሉ።</w:t>
      </w:r>
    </w:p>
    <w:p>
      <w:pPr>
        <w:pStyle w:val="Default"/>
        <w:numPr>
          <w:ilvl w:val="1"/>
          <w:numId w:val="10"/>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 xml:space="preserve">ካከናወናቸው ተግባራት መካከል ጥቂቶቹ እንደሚከተለው ሊቀርቡ ይችላሉ፤ መጋቢው ጊዜ ካለው የሚከተሉትን ክፍለ ምንባባት ሊያነባቸው ይችላል፡- </w:t>
      </w:r>
    </w:p>
    <w:p>
      <w:pPr>
        <w:pStyle w:val="Default"/>
        <w:numPr>
          <w:ilvl w:val="2"/>
          <w:numId w:val="10"/>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ኢየሱስ ከተለያዩ ሰዎች ጋር ተመግቧል - ማር. 2</w:t>
      </w:r>
      <w:r>
        <w:rPr>
          <w:rFonts w:ascii="Ebrima" w:cs="Ebrima" w:hAnsi="Ebrima" w:eastAsia="Ebrima"/>
          <w:sz w:val="19"/>
          <w:szCs w:val="19"/>
          <w:u w:color="000000"/>
          <w:rtl w:val="0"/>
          <w:lang w:val="fr-FR"/>
          <w14:textOutline w14:w="12700" w14:cap="flat">
            <w14:noFill/>
            <w14:miter w14:lim="400000"/>
          </w14:textOutline>
        </w:rPr>
        <w:t>÷</w:t>
      </w:r>
      <w:r>
        <w:rPr>
          <w:rFonts w:ascii="Ebrima" w:cs="Ebrima" w:hAnsi="Ebrima" w:eastAsia="Ebrima"/>
          <w:sz w:val="19"/>
          <w:szCs w:val="19"/>
          <w:u w:color="000000"/>
          <w:rtl w:val="0"/>
          <w:lang w:val="fr-FR"/>
          <w14:textOutline w14:w="12700" w14:cap="flat">
            <w14:noFill/>
            <w14:miter w14:lim="400000"/>
          </w14:textOutline>
        </w:rPr>
        <w:t xml:space="preserve">13-17 </w:t>
      </w:r>
    </w:p>
    <w:p>
      <w:pPr>
        <w:pStyle w:val="Default"/>
        <w:numPr>
          <w:ilvl w:val="2"/>
          <w:numId w:val="10"/>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ኢየሱስ ከተለያዩ ሰዎች ጋር ተነጋግሯል - ሉቃ. 8</w:t>
      </w:r>
      <w:r>
        <w:rPr>
          <w:rFonts w:ascii="Ebrima" w:cs="Ebrima" w:hAnsi="Ebrima" w:eastAsia="Ebrima"/>
          <w:sz w:val="19"/>
          <w:szCs w:val="19"/>
          <w:u w:color="000000"/>
          <w:rtl w:val="0"/>
          <w:lang w:val="fr-FR"/>
          <w14:textOutline w14:w="12700" w14:cap="flat">
            <w14:noFill/>
            <w14:miter w14:lim="400000"/>
          </w14:textOutline>
        </w:rPr>
        <w:t>÷</w:t>
      </w:r>
      <w:r>
        <w:rPr>
          <w:rFonts w:ascii="Ebrima" w:cs="Ebrima" w:hAnsi="Ebrima" w:eastAsia="Ebrima"/>
          <w:sz w:val="19"/>
          <w:szCs w:val="19"/>
          <w:u w:color="000000"/>
          <w:rtl w:val="0"/>
          <w:lang w:val="fr-FR"/>
          <w14:textOutline w14:w="12700" w14:cap="flat">
            <w14:noFill/>
            <w14:miter w14:lim="400000"/>
          </w14:textOutline>
        </w:rPr>
        <w:t>43-44</w:t>
      </w:r>
    </w:p>
    <w:p>
      <w:pPr>
        <w:pStyle w:val="Default"/>
        <w:numPr>
          <w:ilvl w:val="2"/>
          <w:numId w:val="10"/>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ኢየሱስ ብዙ ጊዜ በሌሎች ከሚገለሉ ሰዎች ጋር ጊዜ ወስዷል - ማቴ. 9</w:t>
      </w:r>
      <w:r>
        <w:rPr>
          <w:rFonts w:ascii="Ebrima" w:cs="Ebrima" w:hAnsi="Ebrima" w:eastAsia="Ebrima"/>
          <w:sz w:val="19"/>
          <w:szCs w:val="19"/>
          <w:u w:color="000000"/>
          <w:rtl w:val="0"/>
          <w:lang w:val="fr-FR"/>
          <w14:textOutline w14:w="12700" w14:cap="flat">
            <w14:noFill/>
            <w14:miter w14:lim="400000"/>
          </w14:textOutline>
        </w:rPr>
        <w:t>÷</w:t>
      </w:r>
      <w:r>
        <w:rPr>
          <w:rFonts w:ascii="Ebrima" w:cs="Ebrima" w:hAnsi="Ebrima" w:eastAsia="Ebrima"/>
          <w:sz w:val="19"/>
          <w:szCs w:val="19"/>
          <w:u w:color="000000"/>
          <w:rtl w:val="0"/>
          <w:lang w:val="fr-FR"/>
          <w14:textOutline w14:w="12700" w14:cap="flat">
            <w14:noFill/>
            <w14:miter w14:lim="400000"/>
          </w14:textOutline>
        </w:rPr>
        <w:t>14</w:t>
      </w:r>
    </w:p>
    <w:p>
      <w:pPr>
        <w:pStyle w:val="Normal1"/>
        <w:numPr>
          <w:ilvl w:val="2"/>
          <w:numId w:val="12"/>
        </w:numPr>
        <w:shd w:val="clear" w:color="auto" w:fill="ffffff"/>
        <w:spacing w:line="240" w:lineRule="auto"/>
        <w:rPr>
          <w:sz w:val="19"/>
          <w:szCs w:val="19"/>
          <w:lang w:val="en-US"/>
        </w:rPr>
      </w:pPr>
      <w:r>
        <w:rPr>
          <w:sz w:val="19"/>
          <w:szCs w:val="19"/>
          <w:rtl w:val="0"/>
          <w:lang w:val="en-US"/>
        </w:rPr>
        <w:t xml:space="preserve">አብሮአቸው ከተመገባቸው መካከል ለመጥቀስ፤ ክብሩን ትቶ ዝቅ በማለት ለጋስነቱን አሳይቷል፤ </w:t>
      </w:r>
      <w:r>
        <w:rPr>
          <w:rStyle w:val="None"/>
          <w:i w:val="1"/>
          <w:iCs w:val="1"/>
          <w:sz w:val="19"/>
          <w:szCs w:val="19"/>
          <w:rtl w:val="0"/>
          <w:lang w:val="en-US"/>
        </w:rPr>
        <w:t>“</w:t>
      </w:r>
      <w:r>
        <w:rPr>
          <w:rStyle w:val="None"/>
          <w:i w:val="1"/>
          <w:iCs w:val="1"/>
          <w:sz w:val="19"/>
          <w:szCs w:val="19"/>
          <w:rtl w:val="0"/>
          <w:lang w:val="en-US"/>
        </w:rPr>
        <w:t>ደግሞም በባሕር አጠገብ ወጣ፤ ሕዝቡም ሁሉ ወደ እርሱ መጡና አስተማራቸው። ሲያልፍም በመቅረጫው ተቀምጦ የነበረውን የእልፍዮስን ልጅ ሌዊን አየና። ተከተለኝ አለው። ተነሥቶም ተከተለው። በቤቱም በማዕድ ተቀምጦ ሳለ፥ ብዙ ቀራጮችና ኃጢአተኞች ከኢየሱስና ከደቀ መዛሙርቱ ጋር ተቀመጡ፤ ብዙ ነበሩ ይከተሉትም ነበር። ጻፎችና ፈሪሳውያንም ከቀራጮችና ከኃጢአተኞች ጋር ሲበላ አይተው ለደቀ መዛሙርቱ። ከቀራ ጮችና ከኃጢአተኞች ጋር የሚበላና የሚጠጣ ስለ ምንድር ነው? አሉ። ኢየሱስም ሰምቶ። ሕመምተኞች እንጂ ብርቱዎች ባለ መድኃኒት አያስፈልጋቸውም ኃጢአተኞችን እንጂ ጻድቃንን ልጠራ አልመጣሁም አላቸው።</w:t>
      </w:r>
      <w:r>
        <w:rPr>
          <w:sz w:val="19"/>
          <w:szCs w:val="19"/>
          <w:rtl w:val="0"/>
          <w:lang w:val="en-US"/>
        </w:rPr>
        <w:t xml:space="preserve"> ማር. 2</w:t>
      </w:r>
      <w:r>
        <w:rPr>
          <w:sz w:val="19"/>
          <w:szCs w:val="19"/>
          <w:rtl w:val="0"/>
          <w:lang w:val="en-US"/>
        </w:rPr>
        <w:t>÷</w:t>
      </w:r>
      <w:r>
        <w:rPr>
          <w:sz w:val="19"/>
          <w:szCs w:val="19"/>
          <w:rtl w:val="0"/>
          <w:lang w:val="en-US"/>
        </w:rPr>
        <w:t>13-17</w:t>
      </w:r>
    </w:p>
    <w:p>
      <w:pPr>
        <w:pStyle w:val="Normal1"/>
        <w:numPr>
          <w:ilvl w:val="2"/>
          <w:numId w:val="12"/>
        </w:numPr>
        <w:shd w:val="clear" w:color="auto" w:fill="ffffff"/>
        <w:spacing w:line="240" w:lineRule="auto"/>
        <w:rPr>
          <w:sz w:val="19"/>
          <w:szCs w:val="19"/>
          <w:lang w:val="en-US"/>
        </w:rPr>
      </w:pPr>
      <w:r>
        <w:rPr>
          <w:sz w:val="19"/>
          <w:szCs w:val="19"/>
          <w:rtl w:val="0"/>
          <w:lang w:val="en-US"/>
        </w:rPr>
        <w:t xml:space="preserve">ካነጋገራቸው መካከል ለመጥቀስ፤ </w:t>
      </w:r>
      <w:r>
        <w:rPr>
          <w:rStyle w:val="None"/>
          <w:i w:val="1"/>
          <w:iCs w:val="1"/>
          <w:sz w:val="19"/>
          <w:szCs w:val="19"/>
          <w:rtl w:val="0"/>
          <w:lang w:val="en-US"/>
        </w:rPr>
        <w:t>“</w:t>
      </w:r>
      <w:r>
        <w:rPr>
          <w:rStyle w:val="None"/>
          <w:i w:val="1"/>
          <w:iCs w:val="1"/>
          <w:sz w:val="19"/>
          <w:szCs w:val="19"/>
          <w:rtl w:val="0"/>
          <w:lang w:val="en-US"/>
        </w:rPr>
        <w:t>ከአሥራ ሁለት ዓመትም ጀምሮ ደም የሚፈሳት ሴት ነበረች፥ ትዳርዋንም ሁሉ ለባለመድኃኒቶች ከስራ ማንም ሊፈውሳት አልተቻለውም። በኋላውም ቀርባ የልብሱን ጫፍ ዳሰሰች፥ የደምዋም ፈሳሽ በዚያን ጊዜ ቆመ።ኢየሱስም፦ የዳሰሰኝ ማን ነው? አለ። ሁሉም በካዱ ጊዜ፥ ጴጥሮስና ከእርሱ ጋር የነበሩት። አቤቱ፥ ሕዝቡ ያጫንቁሃልና ያጋፉህማል፤ የዳሰሰኝ ማን ነው ትላለህን? አሉ። ኢየሱስ ግን፦ አንድ ሰው ዳስሶኛል፥ ኃይል ከእኔ እንደ ወጣ እኔ አውቃለሁና አለ። ሴቲቱም እንዳልተሰወረች ባየች ጊዜ እየተንቀጠቀጠች መጥታ በፊቱ ተደፋች፥ በምን ምክንያትም እንደ ዳሰሰችው ፈጥናም እንደ ተፈወሰች በሕዝቡ ሁሉ ፊት አወራች። እርሱም፦ ልጄ ሆይ፥ እምነትሽ አድኖሻል፤ በሰላም ሂጂ አላት።</w:t>
      </w:r>
      <w:r>
        <w:rPr>
          <w:rStyle w:val="None"/>
          <w:i w:val="1"/>
          <w:iCs w:val="1"/>
          <w:sz w:val="19"/>
          <w:szCs w:val="19"/>
          <w:rtl w:val="0"/>
          <w:lang w:val="en-US"/>
        </w:rPr>
        <w:t xml:space="preserve">” </w:t>
      </w:r>
      <w:r>
        <w:rPr>
          <w:sz w:val="19"/>
          <w:szCs w:val="19"/>
          <w:rtl w:val="0"/>
          <w:lang w:val="en-US"/>
        </w:rPr>
        <w:t>ሉቃ. 8</w:t>
      </w:r>
      <w:r>
        <w:rPr>
          <w:sz w:val="19"/>
          <w:szCs w:val="19"/>
          <w:rtl w:val="0"/>
          <w:lang w:val="en-US"/>
        </w:rPr>
        <w:t>÷</w:t>
      </w:r>
      <w:r>
        <w:rPr>
          <w:sz w:val="19"/>
          <w:szCs w:val="19"/>
          <w:rtl w:val="0"/>
          <w:lang w:val="en-US"/>
        </w:rPr>
        <w:t>43-48</w:t>
      </w:r>
    </w:p>
    <w:p>
      <w:pPr>
        <w:pStyle w:val="Normal1"/>
        <w:numPr>
          <w:ilvl w:val="2"/>
          <w:numId w:val="12"/>
        </w:numPr>
        <w:shd w:val="clear" w:color="auto" w:fill="ffffff"/>
        <w:spacing w:line="240" w:lineRule="auto"/>
        <w:rPr>
          <w:sz w:val="19"/>
          <w:szCs w:val="19"/>
          <w:lang w:val="en-US"/>
        </w:rPr>
      </w:pPr>
      <w:r>
        <w:rPr>
          <w:sz w:val="19"/>
          <w:szCs w:val="19"/>
          <w:rtl w:val="0"/>
          <w:lang w:val="en-US"/>
        </w:rPr>
        <w:t xml:space="preserve">ከሚቀርባቸው መካከል ለመጥቀስ፤ </w:t>
      </w:r>
      <w:r>
        <w:rPr>
          <w:rStyle w:val="None"/>
          <w:i w:val="1"/>
          <w:iCs w:val="1"/>
          <w:sz w:val="19"/>
          <w:szCs w:val="19"/>
          <w:rtl w:val="0"/>
          <w:lang w:val="en-US"/>
        </w:rPr>
        <w:t>“</w:t>
      </w:r>
      <w:r>
        <w:rPr>
          <w:rStyle w:val="None"/>
          <w:i w:val="1"/>
          <w:iCs w:val="1"/>
          <w:sz w:val="19"/>
          <w:szCs w:val="19"/>
          <w:rtl w:val="0"/>
          <w:lang w:val="en-US"/>
        </w:rPr>
        <w:t>ነገር ግን ኢየሱስ፦ ሕፃናትን ተዉአቸው፥ ወደ እኔም ይመጡ ዘንድ አትከልክሉአቸው፤ መንግሥተ ሰማያት እንደነዚህ ላሉ ናትና አለ፤</w:t>
      </w:r>
      <w:r>
        <w:rPr>
          <w:rStyle w:val="None"/>
          <w:i w:val="1"/>
          <w:iCs w:val="1"/>
          <w:sz w:val="19"/>
          <w:szCs w:val="19"/>
          <w:rtl w:val="0"/>
          <w:lang w:val="en-US"/>
        </w:rPr>
        <w:t>”</w:t>
      </w:r>
      <w:r>
        <w:rPr>
          <w:sz w:val="19"/>
          <w:szCs w:val="19"/>
          <w:rtl w:val="0"/>
          <w:lang w:val="en-US"/>
        </w:rPr>
        <w:t xml:space="preserve"> (ማቴ. 19</w:t>
      </w:r>
      <w:r>
        <w:rPr>
          <w:sz w:val="19"/>
          <w:szCs w:val="19"/>
          <w:rtl w:val="0"/>
          <w:lang w:val="en-US"/>
        </w:rPr>
        <w:t>÷</w:t>
      </w:r>
      <w:r>
        <w:rPr>
          <w:sz w:val="19"/>
          <w:szCs w:val="19"/>
          <w:rtl w:val="0"/>
          <w:lang w:val="en-US"/>
        </w:rPr>
        <w:t>14)</w:t>
      </w:r>
      <w:r>
        <w:rPr>
          <w:rStyle w:val="None"/>
          <w:i w:val="1"/>
          <w:iCs w:val="1"/>
          <w:sz w:val="19"/>
          <w:szCs w:val="19"/>
          <w:rtl w:val="0"/>
          <w:lang w:val="en-US"/>
        </w:rPr>
        <w:t xml:space="preserve"> </w:t>
      </w:r>
    </w:p>
    <w:p>
      <w:pPr>
        <w:pStyle w:val="Normal1"/>
        <w:numPr>
          <w:ilvl w:val="2"/>
          <w:numId w:val="12"/>
        </w:numPr>
        <w:spacing w:line="240" w:lineRule="auto"/>
        <w:rPr>
          <w:sz w:val="19"/>
          <w:szCs w:val="19"/>
          <w:lang w:val="en-US"/>
        </w:rPr>
      </w:pPr>
      <w:r>
        <w:rPr>
          <w:sz w:val="19"/>
          <w:szCs w:val="19"/>
          <w:rtl w:val="0"/>
          <w:lang w:val="en-US"/>
        </w:rPr>
        <w:t xml:space="preserve">የኢየሱስን ለጋስነት የሚገልጽ የመጨረሻ ደረጃ ማሳያው ለሌሎች፣ ለጠላቶቹ ጭምር ሕይወቱን (ሁለንተናውን) አሳልፎ መስጠቱ ነው። </w:t>
      </w:r>
    </w:p>
    <w:p>
      <w:pPr>
        <w:pStyle w:val="Default"/>
        <w:numPr>
          <w:ilvl w:val="1"/>
          <w:numId w:val="10"/>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ለኢየሱስ ተከታዮች ለጋስነት ማለት ከማንነታቸው ጋር የተገመደ ነው።</w:t>
      </w:r>
    </w:p>
    <w:p>
      <w:pPr>
        <w:pStyle w:val="Default"/>
        <w:numPr>
          <w:ilvl w:val="1"/>
          <w:numId w:val="10"/>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 xml:space="preserve">ልግስና የኢየሱስ አገልግሎት ልዩ </w:t>
      </w:r>
      <w:r>
        <w:rPr>
          <w:rFonts w:ascii="Ebrima" w:cs="Ebrima" w:hAnsi="Ebrima" w:eastAsia="Ebrima"/>
          <w:sz w:val="19"/>
          <w:szCs w:val="19"/>
          <w:u w:color="000000"/>
          <w:rtl w:val="0"/>
          <w:lang w:val="fr-FR"/>
          <w14:textOutline w14:w="12700" w14:cap="flat">
            <w14:noFill/>
            <w14:miter w14:lim="400000"/>
          </w14:textOutline>
        </w:rPr>
        <w:t>“</w:t>
      </w:r>
      <w:r>
        <w:rPr>
          <w:rFonts w:ascii="Ebrima" w:cs="Ebrima" w:hAnsi="Ebrima" w:eastAsia="Ebrima"/>
          <w:sz w:val="19"/>
          <w:szCs w:val="19"/>
          <w:u w:color="000000"/>
          <w:rtl w:val="0"/>
          <w:lang w:val="fr-FR"/>
          <w14:textOutline w14:w="12700" w14:cap="flat">
            <w14:noFill/>
            <w14:miter w14:lim="400000"/>
          </w14:textOutline>
        </w:rPr>
        <w:t>የንግድ ምልክት</w:t>
      </w:r>
      <w:r>
        <w:rPr>
          <w:rFonts w:ascii="Ebrima" w:cs="Ebrima" w:hAnsi="Ebrima" w:eastAsia="Ebrima"/>
          <w:sz w:val="19"/>
          <w:szCs w:val="19"/>
          <w:u w:color="000000"/>
          <w:rtl w:val="0"/>
          <w:lang w:val="fr-FR"/>
          <w14:textOutline w14:w="12700" w14:cap="flat">
            <w14:noFill/>
            <w14:miter w14:lim="400000"/>
          </w14:textOutline>
        </w:rPr>
        <w:t xml:space="preserve">” </w:t>
      </w:r>
      <w:r>
        <w:rPr>
          <w:rFonts w:ascii="Ebrima" w:cs="Ebrima" w:hAnsi="Ebrima" w:eastAsia="Ebrima"/>
          <w:sz w:val="19"/>
          <w:szCs w:val="19"/>
          <w:u w:color="000000"/>
          <w:rtl w:val="0"/>
          <w:lang w:val="fr-FR"/>
          <w14:textOutline w14:w="12700" w14:cap="flat">
            <w14:noFill/>
            <w14:miter w14:lim="400000"/>
          </w14:textOutline>
        </w:rPr>
        <w:t>(መገለጫ) ነው።</w:t>
      </w:r>
    </w:p>
    <w:p>
      <w:pPr>
        <w:pStyle w:val="Default"/>
        <w:numPr>
          <w:ilvl w:val="1"/>
          <w:numId w:val="10"/>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ከኢየሱስ ሕይወት መማር (በዚህ ሥፍራ የኢየሱስ ተከታዮች ኢየሱስ የሕይወት ጥያቄዎቻችን መልስ፣ በየዕለቱ ልንከተለው የሚገባ እና የዘላለም ሕይወት ምንጭ መሆኑን ለምን እንደሚያምኑ መግለጽ አስፈላጊ ነው) ማለት እጆቻችንን ከፍተን መኖር ማለት ነው።</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r>
        <w:rPr>
          <w:rFonts w:ascii="Palatino" w:cs="Palatino" w:hAnsi="Palatino" w:eastAsia="Palatino"/>
          <w:sz w:val="19"/>
          <w:szCs w:val="19"/>
          <w:rtl w:val="0"/>
        </w:rPr>
        <w:tab/>
      </w:r>
      <w:r>
        <w:rPr>
          <w:rFonts w:ascii="Palatino" w:hAnsi="Palatino" w:hint="default"/>
          <w:sz w:val="19"/>
          <w:szCs w:val="19"/>
          <w:rtl w:val="0"/>
        </w:rPr>
        <w:t>●</w:t>
        <w:tab/>
      </w:r>
      <w:r>
        <w:rPr>
          <w:rStyle w:val="None"/>
          <w:rFonts w:ascii="Ebrima" w:cs="Ebrima" w:hAnsi="Ebrima" w:eastAsia="Ebrima"/>
          <w:b w:val="1"/>
          <w:bCs w:val="1"/>
          <w:sz w:val="19"/>
          <w:szCs w:val="19"/>
          <w:rtl w:val="0"/>
        </w:rPr>
        <w:t>አፈ-ታሪክ #2</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ልግስና</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የሚወሰነው</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በባንክ</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ቤት</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ውስጥ</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ባለህ</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የገንዘብ</w:t>
      </w:r>
      <w:r>
        <w:rPr>
          <w:rFonts w:ascii="Palatino" w:hAnsi="Palatino"/>
          <w:sz w:val="19"/>
          <w:szCs w:val="19"/>
          <w:rtl w:val="0"/>
        </w:rPr>
        <w:t xml:space="preserve"> </w:t>
      </w:r>
      <w:r>
        <w:rPr>
          <w:rFonts w:ascii="Palatino" w:cs="Palatino" w:hAnsi="Palatino" w:eastAsia="Palatino"/>
          <w:sz w:val="19"/>
          <w:szCs w:val="19"/>
          <w:rtl w:val="0"/>
        </w:rPr>
        <w:tab/>
        <w:tab/>
        <w:tab/>
      </w:r>
      <w:r>
        <w:rPr>
          <w:rFonts w:ascii="Arial Unicode MS" w:cs="Arial Unicode MS" w:hAnsi="Arial Unicode MS" w:eastAsia="Arial Unicode MS"/>
          <w:b w:val="0"/>
          <w:bCs w:val="0"/>
          <w:i w:val="0"/>
          <w:iCs w:val="0"/>
          <w:sz w:val="19"/>
          <w:szCs w:val="19"/>
          <w:rtl w:val="0"/>
        </w:rPr>
        <w:t>መጠን</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ነው፤</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የለጋሽነትን</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ሕይወት</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ምሳሌ</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ሲሰጥ</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ኢየሱስ</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በባለ</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ጸጋና</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በድኻ</w:t>
      </w:r>
      <w:r>
        <w:rPr>
          <w:rFonts w:ascii="Palatino" w:hAnsi="Palatino"/>
          <w:sz w:val="19"/>
          <w:szCs w:val="19"/>
          <w:rtl w:val="0"/>
        </w:rPr>
        <w:t xml:space="preserve"> </w:t>
      </w:r>
      <w:r>
        <w:rPr>
          <w:rFonts w:ascii="Palatino" w:cs="Palatino" w:hAnsi="Palatino" w:eastAsia="Palatino"/>
          <w:sz w:val="19"/>
          <w:szCs w:val="19"/>
          <w:rtl w:val="0"/>
        </w:rPr>
        <w:tab/>
        <w:tab/>
        <w:tab/>
      </w:r>
      <w:r>
        <w:rPr>
          <w:rFonts w:ascii="Arial Unicode MS" w:cs="Arial Unicode MS" w:hAnsi="Arial Unicode MS" w:eastAsia="Arial Unicode MS"/>
          <w:b w:val="0"/>
          <w:bCs w:val="0"/>
          <w:i w:val="0"/>
          <w:iCs w:val="0"/>
          <w:sz w:val="19"/>
          <w:szCs w:val="19"/>
          <w:rtl w:val="0"/>
        </w:rPr>
        <w:t>መካከል</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ምንም</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ዓይነት</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ልዩነት</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አላደረገም።</w:t>
      </w:r>
      <w:r>
        <w:rPr>
          <w:rFonts w:ascii="Palatino" w:hAnsi="Palatino"/>
          <w:sz w:val="19"/>
          <w:szCs w:val="19"/>
          <w:rtl w:val="0"/>
        </w:rPr>
        <w:t xml:space="preserve"> </w:t>
      </w:r>
    </w:p>
    <w:p>
      <w:pPr>
        <w:pStyle w:val="Default"/>
        <w:numPr>
          <w:ilvl w:val="1"/>
          <w:numId w:val="13"/>
        </w:numPr>
        <w:spacing w:line="360" w:lineRule="auto"/>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ለጋስነት በድንገት አንድ ጊዜ የሚፈጸም ክስተት ሳይሆን የሕይወት ዘይቤ ወይም መርህ ነው።</w:t>
      </w:r>
    </w:p>
    <w:p>
      <w:pPr>
        <w:pStyle w:val="Default"/>
        <w:numPr>
          <w:ilvl w:val="1"/>
          <w:numId w:val="13"/>
        </w:numPr>
        <w:spacing w:line="360" w:lineRule="auto"/>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 xml:space="preserve">ሐዋርያው ጳውሎስ ኢየሱስን በመጥቀስ እንዲህ ብሏል፤ </w:t>
      </w:r>
      <w:r>
        <w:rPr>
          <w:rStyle w:val="None"/>
          <w:rFonts w:ascii="Ebrima" w:cs="Ebrima" w:hAnsi="Ebrima" w:eastAsia="Ebrima" w:hint="default"/>
          <w:i w:val="1"/>
          <w:iCs w:val="1"/>
          <w:sz w:val="19"/>
          <w:szCs w:val="19"/>
          <w:u w:color="000000"/>
          <w:rtl w:val="0"/>
          <w:lang w:val="fr-FR"/>
          <w14:textOutline w14:w="12700" w14:cap="flat">
            <w14:noFill/>
            <w14:miter w14:lim="400000"/>
          </w14:textOutline>
        </w:rPr>
        <w:t>“</w:t>
      </w:r>
      <w:r>
        <w:rPr>
          <w:rStyle w:val="None"/>
          <w:rFonts w:ascii="Ebrima" w:cs="Ebrima" w:hAnsi="Ebrima" w:eastAsia="Ebrima"/>
          <w:i w:val="1"/>
          <w:iCs w:val="1"/>
          <w:sz w:val="19"/>
          <w:szCs w:val="19"/>
          <w:u w:color="000000"/>
          <w:rtl w:val="0"/>
          <w:lang w:val="fr-FR"/>
          <w14:textOutline w14:w="12700" w14:cap="flat">
            <w14:noFill/>
            <w14:miter w14:lim="400000"/>
          </w14:textOutline>
        </w:rPr>
        <w:t>እንዲሁ እየደከማችሁ ድውዮችን ልትረዱና እርሱ ራሱ። ከሚቀበል ይልቅ የሚሰጥ ብፁዕ ነው እንዳለ የጌታን የኢየሱስን ቃል ልታስቡ ይገባችሁ ዘንድ በሁሉ አሳየኋችሁ።</w:t>
      </w:r>
      <w:r>
        <w:rPr>
          <w:rStyle w:val="None"/>
          <w:rFonts w:ascii="Ebrima" w:cs="Ebrima" w:hAnsi="Ebrima" w:eastAsia="Ebrima" w:hint="default"/>
          <w:i w:val="1"/>
          <w:iCs w:val="1"/>
          <w:sz w:val="19"/>
          <w:szCs w:val="19"/>
          <w:u w:color="000000"/>
          <w:rtl w:val="0"/>
          <w:lang w:val="fr-FR"/>
          <w14:textOutline w14:w="12700" w14:cap="flat">
            <w14:noFill/>
            <w14:miter w14:lim="400000"/>
          </w14:textOutline>
        </w:rPr>
        <w:t>”</w:t>
      </w:r>
      <w:r>
        <w:rPr>
          <w:rFonts w:ascii="Ebrima" w:cs="Ebrima" w:hAnsi="Ebrima" w:eastAsia="Ebrima"/>
          <w:sz w:val="19"/>
          <w:szCs w:val="19"/>
          <w:u w:color="000000"/>
          <w:rtl w:val="0"/>
          <w:lang w:val="fr-FR"/>
          <w14:textOutline w14:w="12700" w14:cap="flat">
            <w14:noFill/>
            <w14:miter w14:lim="400000"/>
          </w14:textOutline>
        </w:rPr>
        <w:t xml:space="preserve"> (የሐዋ. 20</w:t>
      </w:r>
      <w:r>
        <w:rPr>
          <w:rFonts w:ascii="Ebrima" w:cs="Ebrima" w:hAnsi="Ebrima" w:eastAsia="Ebrima"/>
          <w:sz w:val="19"/>
          <w:szCs w:val="19"/>
          <w:u w:color="000000"/>
          <w:rtl w:val="0"/>
          <w:lang w:val="fr-FR"/>
          <w14:textOutline w14:w="12700" w14:cap="flat">
            <w14:noFill/>
            <w14:miter w14:lim="400000"/>
          </w14:textOutline>
        </w:rPr>
        <w:t>÷</w:t>
      </w:r>
      <w:r>
        <w:rPr>
          <w:rFonts w:ascii="Ebrima" w:cs="Ebrima" w:hAnsi="Ebrima" w:eastAsia="Ebrima"/>
          <w:sz w:val="19"/>
          <w:szCs w:val="19"/>
          <w:u w:color="000000"/>
          <w:rtl w:val="0"/>
          <w:lang w:val="fr-FR"/>
          <w14:textOutline w14:w="12700" w14:cap="flat">
            <w14:noFill/>
            <w14:miter w14:lim="400000"/>
          </w14:textOutline>
        </w:rPr>
        <w:t>35)</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p>
    <w:p>
      <w:pPr>
        <w:pStyle w:val="Default"/>
        <w:tabs>
          <w:tab w:val="left" w:pos="360"/>
          <w:tab w:val="left" w:pos="700"/>
          <w:tab w:val="left" w:pos="1140"/>
        </w:tabs>
        <w:bidi w:val="0"/>
        <w:ind w:left="0" w:right="0" w:firstLine="0"/>
        <w:jc w:val="left"/>
        <w:rPr>
          <w:rFonts w:ascii="Palatino" w:cs="Palatino" w:hAnsi="Palatino" w:eastAsia="Palatino"/>
          <w:sz w:val="19"/>
          <w:szCs w:val="19"/>
          <w:rtl w:val="0"/>
        </w:rPr>
      </w:pPr>
      <w:r>
        <w:rPr>
          <w:rFonts w:ascii="Palatino" w:cs="Palatino" w:hAnsi="Palatino" w:eastAsia="Palatino"/>
          <w:sz w:val="19"/>
          <w:szCs w:val="19"/>
          <w:rtl w:val="0"/>
        </w:rPr>
        <w:tab/>
        <w:t>●</w:t>
        <w:tab/>
      </w:r>
      <w:r>
        <w:rPr>
          <w:rStyle w:val="None"/>
          <w:rFonts w:ascii="Ebrima" w:cs="Ebrima" w:hAnsi="Ebrima" w:eastAsia="Ebrima"/>
          <w:b w:val="1"/>
          <w:bCs w:val="1"/>
          <w:sz w:val="19"/>
          <w:szCs w:val="19"/>
          <w:rtl w:val="0"/>
        </w:rPr>
        <w:t>አፈ-ታሪክ #3</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የምትሰጠው</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መጠን</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ወሳኝ</w:t>
      </w:r>
      <w:r>
        <w:rPr>
          <w:rFonts w:ascii="Palatino" w:hAnsi="Palatino"/>
          <w:sz w:val="19"/>
          <w:szCs w:val="19"/>
          <w:rtl w:val="0"/>
        </w:rPr>
        <w:t xml:space="preserve"> </w:t>
      </w:r>
      <w:r>
        <w:rPr>
          <w:rFonts w:ascii="Arial Unicode MS" w:cs="Arial Unicode MS" w:hAnsi="Arial Unicode MS" w:eastAsia="Arial Unicode MS"/>
          <w:b w:val="0"/>
          <w:bCs w:val="0"/>
          <w:i w:val="0"/>
          <w:iCs w:val="0"/>
          <w:sz w:val="19"/>
          <w:szCs w:val="19"/>
          <w:rtl w:val="0"/>
        </w:rPr>
        <w:t>ነው</w:t>
      </w:r>
    </w:p>
    <w:p>
      <w:pPr>
        <w:pStyle w:val="Default"/>
        <w:tabs>
          <w:tab w:val="left" w:pos="360"/>
          <w:tab w:val="left" w:pos="720"/>
          <w:tab w:val="left" w:pos="1260"/>
        </w:tabs>
        <w:bidi w:val="0"/>
        <w:spacing w:before="160"/>
        <w:ind w:left="720" w:right="0" w:firstLine="0"/>
        <w:jc w:val="left"/>
        <w:rPr>
          <w:rStyle w:val="None"/>
          <w:rFonts w:ascii="Ebrima" w:cs="Ebrima" w:hAnsi="Ebrima" w:eastAsia="Ebrima"/>
          <w:sz w:val="19"/>
          <w:szCs w:val="19"/>
          <w:u w:color="000000"/>
          <w:rtl w:val="0"/>
          <w:lang w:val="fr-FR"/>
          <w14:textOutline w14:w="12700" w14:cap="flat">
            <w14:noFill/>
            <w14:miter w14:lim="400000"/>
          </w14:textOutline>
        </w:rPr>
      </w:pPr>
      <w:r>
        <w:rPr>
          <w:rStyle w:val="None"/>
          <w:rFonts w:ascii="Ebrima" w:cs="Ebrima" w:hAnsi="Ebrima" w:eastAsia="Ebrima"/>
          <w:sz w:val="19"/>
          <w:szCs w:val="19"/>
          <w:u w:color="000000"/>
          <w:rtl w:val="0"/>
          <w:lang w:val="fr-FR"/>
          <w14:textOutline w14:w="12700" w14:cap="flat">
            <w14:noFill/>
            <w14:miter w14:lim="400000"/>
          </w14:textOutline>
        </w:rPr>
        <w:t xml:space="preserve">የድኻዋ መበለት ታሪክ፤ </w:t>
      </w:r>
      <w:r>
        <w:rPr>
          <w:rStyle w:val="None"/>
          <w:rFonts w:ascii="Ebrima" w:cs="Ebrima" w:hAnsi="Ebrima" w:eastAsia="Ebrima" w:hint="default"/>
          <w:sz w:val="19"/>
          <w:szCs w:val="19"/>
          <w:u w:color="000000"/>
          <w:rtl w:val="0"/>
          <w:lang w:val="fr-FR"/>
          <w14:textOutline w14:w="12700" w14:cap="flat">
            <w14:noFill/>
            <w14:miter w14:lim="400000"/>
          </w14:textOutline>
        </w:rPr>
        <w:t>“</w:t>
      </w:r>
      <w:r>
        <w:rPr>
          <w:rStyle w:val="None"/>
          <w:rFonts w:ascii="Ebrima" w:cs="Ebrima" w:hAnsi="Ebrima" w:eastAsia="Ebrima" w:hint="default"/>
          <w:i w:val="1"/>
          <w:iCs w:val="1"/>
          <w:sz w:val="19"/>
          <w:szCs w:val="19"/>
          <w:u w:color="000000"/>
          <w:rtl w:val="0"/>
          <w:lang w:val="fr-FR"/>
          <w14:textOutline w14:w="12700" w14:cap="flat">
            <w14:noFill/>
            <w14:miter w14:lim="400000"/>
          </w14:textOutline>
        </w:rPr>
        <w:t>“</w:t>
      </w:r>
      <w:r>
        <w:rPr>
          <w:rStyle w:val="None"/>
          <w:rFonts w:ascii="Ebrima" w:cs="Ebrima" w:hAnsi="Ebrima" w:eastAsia="Ebrima"/>
          <w:i w:val="1"/>
          <w:iCs w:val="1"/>
          <w:sz w:val="19"/>
          <w:szCs w:val="19"/>
          <w:u w:color="000000"/>
          <w:rtl w:val="0"/>
          <w:lang w:val="fr-FR"/>
          <w14:textOutline w14:w="12700" w14:cap="flat">
            <w14:noFill/>
            <w14:miter w14:lim="400000"/>
          </w14:textOutline>
        </w:rPr>
        <w:t>አንዲትም ድሀ መበለት ሁለት ሳንቲም በዚያ ስትጥል አየና። እውነት እላችኋለሁ፥ ይህች ድሀ መበለት ከሁሉ ይልቅ አብልጣ ጣለች፤ እነዚህ ሁሉ ከትርፋቸው ወደ እግዚአብሔር መዝገብ ጥለዋልና፤ ይህች ግን ከጕድለትዋ የነበራትን ትዳርዋን ሁሉ ጣለች አለ።</w:t>
      </w:r>
      <w:r>
        <w:rPr>
          <w:rStyle w:val="None"/>
          <w:rFonts w:ascii="Ebrima" w:cs="Ebrima" w:hAnsi="Ebrima" w:eastAsia="Ebrima" w:hint="default"/>
          <w:i w:val="1"/>
          <w:iCs w:val="1"/>
          <w:sz w:val="19"/>
          <w:szCs w:val="19"/>
          <w:u w:color="000000"/>
          <w:rtl w:val="0"/>
          <w:lang w:val="fr-FR"/>
          <w14:textOutline w14:w="12700" w14:cap="flat">
            <w14:noFill/>
            <w14:miter w14:lim="400000"/>
          </w14:textOutline>
        </w:rPr>
        <w:t>”</w:t>
      </w:r>
      <w:r>
        <w:rPr>
          <w:rStyle w:val="None"/>
          <w:rFonts w:ascii="Ebrima" w:cs="Ebrima" w:hAnsi="Ebrima" w:eastAsia="Ebrima"/>
          <w:sz w:val="19"/>
          <w:szCs w:val="19"/>
          <w:u w:color="000000"/>
          <w:rtl w:val="0"/>
          <w:lang w:val="fr-FR"/>
          <w14:textOutline w14:w="12700" w14:cap="flat">
            <w14:noFill/>
            <w14:miter w14:lim="400000"/>
          </w14:textOutline>
        </w:rPr>
        <w:t xml:space="preserve"> ሉቃ. 21</w:t>
      </w:r>
      <w:r>
        <w:rPr>
          <w:rStyle w:val="None"/>
          <w:rFonts w:ascii="Ebrima" w:cs="Ebrima" w:hAnsi="Ebrima" w:eastAsia="Ebrima" w:hint="default"/>
          <w:sz w:val="19"/>
          <w:szCs w:val="19"/>
          <w:u w:color="000000"/>
          <w:rtl w:val="0"/>
          <w:lang w:val="fr-FR"/>
          <w14:textOutline w14:w="12700" w14:cap="flat">
            <w14:noFill/>
            <w14:miter w14:lim="400000"/>
          </w14:textOutline>
        </w:rPr>
        <w:t>÷</w:t>
      </w:r>
      <w:r>
        <w:rPr>
          <w:rStyle w:val="None"/>
          <w:rFonts w:ascii="Ebrima" w:cs="Ebrima" w:hAnsi="Ebrima" w:eastAsia="Ebrima"/>
          <w:sz w:val="19"/>
          <w:szCs w:val="19"/>
          <w:u w:color="000000"/>
          <w:rtl w:val="0"/>
          <w:lang w:val="fr-FR"/>
          <w14:textOutline w14:w="12700" w14:cap="flat">
            <w14:noFill/>
            <w14:miter w14:lim="400000"/>
          </w14:textOutline>
        </w:rPr>
        <w:t>2-4</w:t>
      </w:r>
    </w:p>
    <w:p>
      <w:pPr>
        <w:pStyle w:val="Default"/>
        <w:numPr>
          <w:ilvl w:val="1"/>
          <w:numId w:val="15"/>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ኢየሱስ ስለ ገንዘብ፣ ብልጽግና እና ልግስና በማስተማር ሠፊ ሰዓት አጥፍቷል።</w:t>
      </w:r>
    </w:p>
    <w:p>
      <w:pPr>
        <w:pStyle w:val="Default"/>
        <w:numPr>
          <w:ilvl w:val="1"/>
          <w:numId w:val="15"/>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ኢየሱስ ከገንዘብ ጋር ለተያያዙ ጉዳዮች የሰጠው ጥንቃቄ የተሞላ ትኩረት በወንጌላት ውስጥ ከምናገኛቸው ታሪኮች ውስጥ አንዱ አስደናቂ ነገር ነው። Richard Foster, Money, Sex and Power</w:t>
      </w:r>
    </w:p>
    <w:p>
      <w:pPr>
        <w:pStyle w:val="Default"/>
        <w:numPr>
          <w:ilvl w:val="1"/>
          <w:numId w:val="15"/>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በመጨረሻም ኢየሱስ ስለ ገንዘብ የተናገራቸውን ነገሮች ሁሉ ጊዜ ኖሮን ብንነጋገር የምናገኘው የመጨረሻው ድምዳሜ የእናንተ እና የእኔ ገንዘብ/ብልጽግና፣ የእናንተ እና የእኔ ንብረት ለራሳችን እንድንሰበስበው የተሰጡን ሳይሆን ዓለምን በትክክለኛው አቅጣጫ ለመምራት የምንጠቀምበት መሣሪያ እንዲሆን ነው።</w:t>
      </w:r>
    </w:p>
    <w:p>
      <w:pPr>
        <w:pStyle w:val="Default"/>
        <w:numPr>
          <w:ilvl w:val="1"/>
          <w:numId w:val="15"/>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 xml:space="preserve">ይህ ብዙዎቻችን ገንዘብን የምንመለከትበትን መንገድ በአስደናቂ መልኩ (ድራማዊ በሆነ መልኩ) የሚቀይር ነው።   </w:t>
      </w:r>
    </w:p>
    <w:p>
      <w:pPr>
        <w:pStyle w:val="Default"/>
        <w:numPr>
          <w:ilvl w:val="1"/>
          <w:numId w:val="15"/>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በዚህ ልንደነቅ አይገባም። በእርግጥ አስቀድሜ የጠቀስኩት ሐዋርያው ጳውሎስ እንደ ተናገረው ኢየሱስን መከተል ማለት በአእምሮአችን መታደስ መለወጥ ነው፤ ይህም ማለት ዓለምን፣ ገንዘባችንን/ንብረታችንን እና ሌሎች ሰዎችን የምንመለከትበትን መንገድ በመቀየር ታድሰናል ማለት ነው።</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p>
    <w:p>
      <w:pPr>
        <w:pStyle w:val="Default"/>
        <w:tabs>
          <w:tab w:val="left" w:pos="360"/>
          <w:tab w:val="left" w:pos="700"/>
          <w:tab w:val="left" w:pos="1140"/>
        </w:tabs>
        <w:bidi w:val="0"/>
        <w:ind w:left="0" w:right="0" w:firstLine="0"/>
        <w:jc w:val="left"/>
        <w:rPr>
          <w:rStyle w:val="None"/>
          <w:rFonts w:ascii="Ebrima" w:cs="Ebrima" w:hAnsi="Ebrima" w:eastAsia="Ebrima"/>
          <w:b w:val="1"/>
          <w:bCs w:val="1"/>
          <w:i w:val="1"/>
          <w:iCs w:val="1"/>
          <w:sz w:val="19"/>
          <w:szCs w:val="19"/>
          <w:rtl w:val="0"/>
        </w:rPr>
      </w:pPr>
      <w:r>
        <w:rPr>
          <w:rFonts w:ascii="Palatino" w:hAnsi="Palatino"/>
          <w:b w:val="1"/>
          <w:bCs w:val="1"/>
          <w:i w:val="1"/>
          <w:iCs w:val="1"/>
          <w:sz w:val="19"/>
          <w:szCs w:val="19"/>
          <w:rtl w:val="0"/>
        </w:rPr>
        <w:t xml:space="preserve">#6 </w:t>
      </w:r>
      <w:r>
        <w:rPr>
          <w:rStyle w:val="None"/>
          <w:rFonts w:ascii="Ebrima" w:cs="Ebrima" w:hAnsi="Ebrima" w:eastAsia="Ebrima"/>
          <w:b w:val="1"/>
          <w:bCs w:val="1"/>
          <w:i w:val="1"/>
          <w:iCs w:val="1"/>
          <w:sz w:val="19"/>
          <w:szCs w:val="19"/>
          <w:rtl w:val="0"/>
        </w:rPr>
        <w:t>ኢየሱስ ገንዘብህን፣ ብልጽግናህን፣ ንብረትህን (ያለህን ሁሉ) እንደ መሣሪያ ይመለከታል።</w:t>
      </w:r>
    </w:p>
    <w:p>
      <w:pPr>
        <w:pStyle w:val="Default"/>
        <w:numPr>
          <w:ilvl w:val="0"/>
          <w:numId w:val="16"/>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 xml:space="preserve">እኛ የምንጠይቀው ጥያቄ፤ ገንዘብ እንዳለኝ ለማሳየት ምኔን ላሳይ ወይም ምን ላድርግ? የሚል ነው። </w:t>
      </w:r>
    </w:p>
    <w:p>
      <w:pPr>
        <w:pStyle w:val="Default"/>
        <w:numPr>
          <w:ilvl w:val="0"/>
          <w:numId w:val="16"/>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ኢየሱስ እንድንጠይቀው የሚፈልገው ጥያቄ ግን፤ ልደርስለት የሚገባው ሰው ማን ነው? በሌላው ሰው ሕይወት ላይ በጎ ተጽእኖ ለማምጣት ገንዘቤን እንዴት ልጠቀም? ማንን ረድቻለሁ?</w:t>
      </w:r>
    </w:p>
    <w:p>
      <w:pPr>
        <w:pStyle w:val="Default"/>
        <w:numPr>
          <w:ilvl w:val="0"/>
          <w:numId w:val="16"/>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 xml:space="preserve">ለጋስነታችን ወሳኝ ነው። ምርጥ የሆነውን ማንነታችንን እንድንፈጥርበት እና የተሻለ ዓለም ለመፍጠር የተሰጠን መሣሪያ ነው። </w:t>
      </w:r>
    </w:p>
    <w:p>
      <w:pPr>
        <w:pStyle w:val="Default"/>
        <w:numPr>
          <w:ilvl w:val="0"/>
          <w:numId w:val="17"/>
        </w:numPr>
        <w:jc w:val="left"/>
        <w:rPr>
          <w:rFonts w:ascii="Ebrima" w:cs="Ebrima" w:hAnsi="Ebrima" w:eastAsia="Ebrima"/>
          <w:sz w:val="19"/>
          <w:szCs w:val="19"/>
          <w:u w:color="000000"/>
          <w:lang w:val="fr-FR"/>
          <w14:textOutline w14:w="12700" w14:cap="flat">
            <w14:noFill/>
            <w14:miter w14:lim="400000"/>
          </w14:textOutline>
        </w:rPr>
      </w:pPr>
      <w:r>
        <w:rPr>
          <w:rFonts w:ascii="Ebrima" w:cs="Ebrima" w:hAnsi="Ebrima" w:eastAsia="Ebrima"/>
          <w:sz w:val="19"/>
          <w:szCs w:val="19"/>
          <w:u w:color="000000"/>
          <w:rtl w:val="0"/>
          <w:lang w:val="fr-FR"/>
          <w14:textOutline w14:w="12700" w14:cap="flat">
            <w14:noFill/>
            <w14:miter w14:lim="400000"/>
          </w14:textOutline>
        </w:rPr>
        <w:t xml:space="preserve">ገንዘባችሁን ስታስቡ ወደ 20 ዶላር ምሳሌ እንመለስ (ከፍ አድርጋችሁ ያዙት)፤ 20 ዶላር ስትሰበስቡ ልግስና በብልጽግናችን (ባለን ገንዘብ ብዛት) የሚመጣ/የሚወለድ አለመሆኑን ተረዱ፤ ለጋስነት በምናገኘው ተጨማሪ 20 ዶላር ብዛት የሚመጣ ሳይሆን እግዚአብሔርን በመታመን ውስጥ የሚወለድ ነው። በእግዚአብሔር እታመናለሁ የሚለውን በትክክል ማመን ስትጀምሩ ለጋስ ናችሁ።  </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p>
    <w:p>
      <w:pPr>
        <w:pStyle w:val="Default"/>
        <w:tabs>
          <w:tab w:val="left" w:pos="360"/>
          <w:tab w:val="left" w:pos="700"/>
          <w:tab w:val="left" w:pos="1140"/>
        </w:tabs>
        <w:bidi w:val="0"/>
        <w:ind w:left="0" w:right="0" w:firstLine="0"/>
        <w:jc w:val="left"/>
        <w:rPr>
          <w:rStyle w:val="None"/>
          <w:rFonts w:ascii="Ebrima" w:cs="Ebrima" w:hAnsi="Ebrima" w:eastAsia="Ebrima"/>
          <w:b w:val="1"/>
          <w:bCs w:val="1"/>
          <w:i w:val="1"/>
          <w:iCs w:val="1"/>
          <w:sz w:val="19"/>
          <w:szCs w:val="19"/>
          <w:rtl w:val="0"/>
        </w:rPr>
      </w:pPr>
      <w:r>
        <w:rPr>
          <w:rFonts w:ascii="Palatino" w:hAnsi="Palatino"/>
          <w:b w:val="1"/>
          <w:bCs w:val="1"/>
          <w:i w:val="1"/>
          <w:iCs w:val="1"/>
          <w:sz w:val="19"/>
          <w:szCs w:val="19"/>
          <w:rtl w:val="0"/>
        </w:rPr>
        <w:t xml:space="preserve">#7 </w:t>
      </w:r>
      <w:r>
        <w:rPr>
          <w:rStyle w:val="None"/>
          <w:rFonts w:ascii="Ebrima" w:cs="Ebrima" w:hAnsi="Ebrima" w:eastAsia="Ebrima"/>
          <w:b w:val="1"/>
          <w:bCs w:val="1"/>
          <w:i w:val="1"/>
          <w:iCs w:val="1"/>
          <w:sz w:val="19"/>
          <w:szCs w:val="19"/>
          <w:rtl w:val="0"/>
        </w:rPr>
        <w:t>ቀጣይ ርምጃዎች (ይህ የመጨረሻው ክፍል ለዐውዳችሁ እና ለተቀባዮቻችሁ ይበልጥ በግልጽ የምትቀርቡበት ክፍል ነው)።</w:t>
      </w:r>
    </w:p>
    <w:p>
      <w:pPr>
        <w:pStyle w:val="Default"/>
        <w:tabs>
          <w:tab w:val="left" w:pos="360"/>
          <w:tab w:val="left" w:pos="700"/>
          <w:tab w:val="left" w:pos="1140"/>
        </w:tabs>
        <w:bidi w:val="0"/>
        <w:ind w:left="0" w:right="0" w:firstLine="0"/>
        <w:jc w:val="left"/>
        <w:rPr>
          <w:rStyle w:val="None"/>
          <w:rFonts w:ascii="Ebrima" w:cs="Ebrima" w:hAnsi="Ebrima" w:eastAsia="Ebrima"/>
          <w:b w:val="1"/>
          <w:bCs w:val="1"/>
          <w:i w:val="1"/>
          <w:iCs w:val="1"/>
          <w:sz w:val="19"/>
          <w:szCs w:val="19"/>
          <w:rtl w:val="0"/>
        </w:rPr>
      </w:pPr>
      <w:r>
        <w:rPr>
          <w:rStyle w:val="None"/>
          <w:rFonts w:ascii="Ebrima" w:cs="Ebrima" w:hAnsi="Ebrima" w:eastAsia="Ebrima"/>
          <w:b w:val="1"/>
          <w:bCs w:val="1"/>
          <w:i w:val="1"/>
          <w:iCs w:val="1"/>
          <w:sz w:val="19"/>
          <w:szCs w:val="19"/>
          <w:rtl w:val="0"/>
        </w:rPr>
        <w:t xml:space="preserve">መጋቢ፤ አድማጮችህ </w:t>
      </w:r>
      <w:r>
        <w:rPr>
          <w:rStyle w:val="None"/>
          <w:rFonts w:ascii="Ebrima" w:cs="Ebrima" w:hAnsi="Ebrima" w:eastAsia="Ebrima"/>
          <w:b w:val="1"/>
          <w:bCs w:val="1"/>
          <w:i w:val="1"/>
          <w:iCs w:val="1"/>
          <w:sz w:val="19"/>
          <w:szCs w:val="19"/>
          <w:u w:val="single"/>
          <w:rtl w:val="0"/>
        </w:rPr>
        <w:t>የሰባት ቀናት የልግስና ሙግትን</w:t>
      </w:r>
      <w:r>
        <w:rPr>
          <w:rStyle w:val="None"/>
          <w:rFonts w:ascii="Ebrima" w:cs="Ebrima" w:hAnsi="Ebrima" w:eastAsia="Ebrima"/>
          <w:b w:val="1"/>
          <w:bCs w:val="1"/>
          <w:i w:val="1"/>
          <w:iCs w:val="1"/>
          <w:sz w:val="19"/>
          <w:szCs w:val="19"/>
          <w:rtl w:val="0"/>
        </w:rPr>
        <w:t xml:space="preserve"> እንዲቀላቀሉ ጋብዝ። የሚከተለውን የሚመስል ነገር መናገር ትችላለህ፤ በእርግጥ ይህ ለዐውድህ እና ለአድማጮችህ በሚመች መልኩ ሊቀርብ/ሊዘጋጅ ይችላል፤ </w:t>
      </w:r>
    </w:p>
    <w:p>
      <w:pPr>
        <w:pStyle w:val="Default"/>
        <w:tabs>
          <w:tab w:val="left" w:pos="360"/>
          <w:tab w:val="left" w:pos="700"/>
          <w:tab w:val="left" w:pos="1140"/>
        </w:tabs>
        <w:bidi w:val="0"/>
        <w:ind w:left="0" w:right="0" w:firstLine="0"/>
        <w:jc w:val="left"/>
        <w:rPr>
          <w:rStyle w:val="None"/>
          <w:rFonts w:ascii="Ebrima" w:cs="Ebrima" w:hAnsi="Ebrima" w:eastAsia="Ebrima"/>
          <w:b w:val="1"/>
          <w:bCs w:val="1"/>
          <w:i w:val="1"/>
          <w:iCs w:val="1"/>
          <w:sz w:val="19"/>
          <w:szCs w:val="19"/>
          <w:rtl w:val="0"/>
        </w:rPr>
      </w:pPr>
    </w:p>
    <w:p>
      <w:pPr>
        <w:pStyle w:val="Normal1"/>
        <w:tabs>
          <w:tab w:val="left" w:pos="360"/>
          <w:tab w:val="left" w:pos="720"/>
          <w:tab w:val="left" w:pos="1260"/>
        </w:tabs>
        <w:spacing w:line="240" w:lineRule="auto"/>
        <w:rPr>
          <w:sz w:val="19"/>
          <w:szCs w:val="19"/>
        </w:rPr>
      </w:pPr>
      <w:r>
        <w:rPr>
          <w:rStyle w:val="None"/>
          <w:rFonts w:ascii="Ebrima" w:cs="Ebrima" w:hAnsi="Ebrima" w:eastAsia="Ebrima" w:hint="default"/>
          <w:sz w:val="19"/>
          <w:szCs w:val="19"/>
          <w:rtl w:val="0"/>
          <w:lang w:val="en-US"/>
        </w:rPr>
        <w:t>“</w:t>
      </w:r>
      <w:r>
        <w:rPr>
          <w:rStyle w:val="None"/>
          <w:rFonts w:ascii="Ebrima" w:cs="Ebrima" w:hAnsi="Ebrima" w:eastAsia="Ebrima"/>
          <w:sz w:val="19"/>
          <w:szCs w:val="19"/>
          <w:rtl w:val="0"/>
          <w:lang w:val="en-US"/>
        </w:rPr>
        <w:t xml:space="preserve">እኛ እንደ መሪዎች </w:t>
      </w:r>
      <w:r>
        <w:rPr>
          <w:rStyle w:val="None"/>
          <w:rFonts w:ascii="Ebrima" w:cs="Ebrima" w:hAnsi="Ebrima" w:eastAsia="Ebrima"/>
          <w:sz w:val="19"/>
          <w:szCs w:val="19"/>
          <w:u w:val="single"/>
          <w:rtl w:val="0"/>
          <w:lang w:val="en-US"/>
        </w:rPr>
        <w:t xml:space="preserve">የሰባት ቀናት የልግስና ሙግትን </w:t>
      </w:r>
      <w:r>
        <w:rPr>
          <w:rStyle w:val="None"/>
          <w:rFonts w:ascii="Ebrima" w:cs="Ebrima" w:hAnsi="Ebrima" w:eastAsia="Ebrima"/>
          <w:sz w:val="19"/>
          <w:szCs w:val="19"/>
          <w:rtl w:val="0"/>
          <w:lang w:val="en-US"/>
        </w:rPr>
        <w:t xml:space="preserve">እንድትቀላቀሉ እንጋብዛችኋለን። ለሰባት ቀናት በጥሞና ጊዜ የሚነበቡ ክፍለ ምንባባት አዘጋጅተናል፤ ይህን ዛሬ ወይም ነገ መጀመር ትችላላችሁ። በእያንዳንዱ ቀን የመጽሐፍ ቅዱስ የንባብ ክፍል፣ ጥቂት የክፍሉ ማብራሪያ እና ለዕለቱ የሚሆን ሙግት ተካቷል። በሰባቱ ቀናት መጨረሻ ላይ የዝግጅቱ ክፍል አካል የሆነውን </w:t>
      </w:r>
      <w:r>
        <w:rPr>
          <w:rStyle w:val="None"/>
          <w:rFonts w:ascii="Ebrima" w:cs="Ebrima" w:hAnsi="Ebrima" w:eastAsia="Ebrima"/>
          <w:sz w:val="19"/>
          <w:szCs w:val="19"/>
          <w:u w:val="single"/>
          <w:rtl w:val="0"/>
          <w:lang w:val="en-US"/>
        </w:rPr>
        <w:t>የውይይት መምሪያ</w:t>
      </w:r>
      <w:r>
        <w:rPr>
          <w:rStyle w:val="None"/>
          <w:rFonts w:ascii="Ebrima" w:cs="Ebrima" w:hAnsi="Ebrima" w:eastAsia="Ebrima"/>
          <w:sz w:val="19"/>
          <w:szCs w:val="19"/>
          <w:rtl w:val="0"/>
          <w:lang w:val="en-US"/>
        </w:rPr>
        <w:t xml:space="preserve"> እንድትጠቀሙ እንጋብዛችኋለን። በሰባቱ ቀናት ከትንሹ ብድናችሁ (የወዳጆች ቡድን፣ የሰንበት ትምህርት ቡድን፣ ወዘተ.) ጋር ለመወያየት ተጠቀሙበት። ይህ ከሌሎች ጋር በእንዲህ ዓይነት መልኩ ኅብረት ማድረግ መጀመር ለቀሪዎቹ ሳምንታትም በጣም ጠቃሚ እንደ ሆነ ይሰማናል። ይህን ሂደት ትጀምራላችሁ ወይም ትቀላቀላላችሁ?</w:t>
      </w:r>
      <w:r>
        <w:rPr>
          <w:rStyle w:val="None"/>
          <w:rFonts w:ascii="Ebrima" w:cs="Ebrima" w:hAnsi="Ebrima" w:eastAsia="Ebrima" w:hint="default"/>
          <w:sz w:val="19"/>
          <w:szCs w:val="19"/>
          <w:rtl w:val="0"/>
          <w:lang w:val="en-US"/>
        </w:rPr>
        <w:t xml:space="preserve">”    </w:t>
      </w:r>
    </w:p>
    <w:p>
      <w:pPr>
        <w:pStyle w:val="Default"/>
        <w:tabs>
          <w:tab w:val="left" w:pos="360"/>
          <w:tab w:val="left" w:pos="720"/>
          <w:tab w:val="left" w:pos="1530"/>
        </w:tabs>
        <w:bidi w:val="0"/>
        <w:spacing w:before="160"/>
        <w:ind w:left="0" w:right="0" w:firstLine="0"/>
        <w:jc w:val="left"/>
        <w:rPr>
          <w:rStyle w:val="None"/>
          <w:rFonts w:ascii="Ebrima" w:cs="Ebrima" w:hAnsi="Ebrima" w:eastAsia="Ebrima"/>
          <w:sz w:val="19"/>
          <w:szCs w:val="19"/>
          <w:u w:color="000000"/>
          <w:rtl w:val="0"/>
          <w:lang w:val="fr-FR"/>
          <w14:textOutline w14:w="12700" w14:cap="flat">
            <w14:noFill/>
            <w14:miter w14:lim="400000"/>
          </w14:textOutline>
        </w:rPr>
      </w:pPr>
      <w:r>
        <w:rPr>
          <w:rStyle w:val="None"/>
          <w:rFonts w:ascii="Ebrima" w:cs="Ebrima" w:hAnsi="Ebrima" w:eastAsia="Ebrima"/>
          <w:sz w:val="19"/>
          <w:szCs w:val="19"/>
          <w:u w:color="000000"/>
          <w:rtl w:val="0"/>
          <w:lang w:val="fr-FR"/>
          <w14:textOutline w14:w="12700" w14:cap="flat">
            <w14:noFill/>
            <w14:miter w14:lim="400000"/>
          </w14:textOutline>
        </w:rPr>
        <w:t xml:space="preserve">መጋቢ፤ በመቀጠል አድማጮችህ </w:t>
      </w:r>
      <w:r>
        <w:rPr>
          <w:rStyle w:val="None"/>
          <w:rFonts w:ascii="Ebrima" w:cs="Ebrima" w:hAnsi="Ebrima" w:eastAsia="Ebrima"/>
          <w:sz w:val="19"/>
          <w:szCs w:val="19"/>
          <w:u w:val="single" w:color="000000"/>
          <w:rtl w:val="0"/>
          <w:lang w:val="fr-FR"/>
          <w14:textOutline w14:w="12700" w14:cap="flat">
            <w14:noFill/>
            <w14:miter w14:lim="400000"/>
          </w14:textOutline>
        </w:rPr>
        <w:t>የሰባት ቀናት የልግስና ሙግትን</w:t>
      </w:r>
      <w:r>
        <w:rPr>
          <w:rStyle w:val="None"/>
          <w:rFonts w:ascii="Ebrima" w:cs="Ebrima" w:hAnsi="Ebrima" w:eastAsia="Ebrima"/>
          <w:sz w:val="19"/>
          <w:szCs w:val="19"/>
          <w:u w:color="000000"/>
          <w:rtl w:val="0"/>
          <w:lang w:val="fr-FR"/>
          <w14:textOutline w14:w="12700" w14:cap="flat">
            <w14:noFill/>
            <w14:miter w14:lim="400000"/>
          </w14:textOutline>
        </w:rPr>
        <w:t xml:space="preserve"> የሚያገኙበትን ትክክለኛ ሥፍራ በመጠቆም ለቤተ ክርስቲያን አባላት (ቤተ ሰብ) መመሪያ ስጥ። የቤተ ክርስቲያን ዌብሳይት ላይ ሊቀመጥ ወይም የቤተ ክርስቲያን </w:t>
      </w:r>
      <w:r>
        <w:rPr>
          <w:rStyle w:val="None"/>
          <w:rFonts w:ascii="Ebrima" w:cs="Ebrima" w:hAnsi="Ebrima" w:eastAsia="Ebrima" w:hint="default"/>
          <w:sz w:val="19"/>
          <w:szCs w:val="19"/>
          <w:u w:color="000000"/>
          <w:rtl w:val="0"/>
          <w:lang w:val="fr-FR"/>
          <w14:textOutline w14:w="12700" w14:cap="flat">
            <w14:noFill/>
            <w14:miter w14:lim="400000"/>
          </w14:textOutline>
        </w:rPr>
        <w:t>“</w:t>
      </w:r>
      <w:r>
        <w:rPr>
          <w:rStyle w:val="None"/>
          <w:rFonts w:ascii="Ebrima" w:cs="Ebrima" w:hAnsi="Ebrima" w:eastAsia="Ebrima"/>
          <w:sz w:val="19"/>
          <w:szCs w:val="19"/>
          <w:u w:color="000000"/>
          <w:rtl w:val="0"/>
          <w:lang w:val="fr-FR"/>
          <w14:textOutline w14:w="12700" w14:cap="flat">
            <w14:noFill/>
            <w14:miter w14:lim="400000"/>
          </w14:textOutline>
        </w:rPr>
        <w:t>አፕልኬሽን</w:t>
      </w:r>
      <w:r>
        <w:rPr>
          <w:rStyle w:val="None"/>
          <w:rFonts w:ascii="Ebrima" w:cs="Ebrima" w:hAnsi="Ebrima" w:eastAsia="Ebrima" w:hint="default"/>
          <w:sz w:val="19"/>
          <w:szCs w:val="19"/>
          <w:u w:color="000000"/>
          <w:rtl w:val="0"/>
          <w:lang w:val="fr-FR"/>
          <w14:textOutline w14:w="12700" w14:cap="flat">
            <w14:noFill/>
            <w14:miter w14:lim="400000"/>
          </w14:textOutline>
        </w:rPr>
        <w:t xml:space="preserve">” </w:t>
      </w:r>
      <w:r>
        <w:rPr>
          <w:rStyle w:val="None"/>
          <w:rFonts w:ascii="Ebrima" w:cs="Ebrima" w:hAnsi="Ebrima" w:eastAsia="Ebrima"/>
          <w:sz w:val="19"/>
          <w:szCs w:val="19"/>
          <w:u w:color="000000"/>
          <w:rtl w:val="0"/>
          <w:lang w:val="fr-FR"/>
          <w14:textOutline w14:w="12700" w14:cap="flat">
            <w14:noFill/>
            <w14:miter w14:lim="400000"/>
          </w14:textOutline>
        </w:rPr>
        <w:t xml:space="preserve">ሊዘጋጅ ወይም </w:t>
      </w:r>
      <w:r>
        <w:rPr>
          <w:rStyle w:val="None"/>
          <w:rFonts w:ascii="Ebrima" w:cs="Ebrima" w:hAnsi="Ebrima" w:eastAsia="Ebrima" w:hint="default"/>
          <w:sz w:val="19"/>
          <w:szCs w:val="19"/>
          <w:u w:color="000000"/>
          <w:rtl w:val="0"/>
          <w:lang w:val="fr-FR"/>
          <w14:textOutline w14:w="12700" w14:cap="flat">
            <w14:noFill/>
            <w14:miter w14:lim="400000"/>
          </w14:textOutline>
        </w:rPr>
        <w:t>“</w:t>
      </w:r>
      <w:r>
        <w:rPr>
          <w:rStyle w:val="None"/>
          <w:rFonts w:ascii="Ebrima" w:cs="Ebrima" w:hAnsi="Ebrima" w:eastAsia="Ebrima"/>
          <w:sz w:val="19"/>
          <w:szCs w:val="19"/>
          <w:u w:color="000000"/>
          <w:rtl w:val="0"/>
          <w:lang w:val="fr-FR"/>
          <w14:textOutline w14:w="12700" w14:cap="flat">
            <w14:noFill/>
            <w14:miter w14:lim="400000"/>
          </w14:textOutline>
        </w:rPr>
        <w:t>ፕሪንት</w:t>
      </w:r>
      <w:r>
        <w:rPr>
          <w:rStyle w:val="None"/>
          <w:rFonts w:ascii="Ebrima" w:cs="Ebrima" w:hAnsi="Ebrima" w:eastAsia="Ebrima" w:hint="default"/>
          <w:sz w:val="19"/>
          <w:szCs w:val="19"/>
          <w:u w:color="000000"/>
          <w:rtl w:val="0"/>
          <w:lang w:val="fr-FR"/>
          <w14:textOutline w14:w="12700" w14:cap="flat">
            <w14:noFill/>
            <w14:miter w14:lim="400000"/>
          </w14:textOutline>
        </w:rPr>
        <w:t xml:space="preserve">” </w:t>
      </w:r>
      <w:r>
        <w:rPr>
          <w:rStyle w:val="None"/>
          <w:rFonts w:ascii="Ebrima" w:cs="Ebrima" w:hAnsi="Ebrima" w:eastAsia="Ebrima"/>
          <w:sz w:val="19"/>
          <w:szCs w:val="19"/>
          <w:u w:color="000000"/>
          <w:rtl w:val="0"/>
          <w:lang w:val="fr-FR"/>
          <w14:textOutline w14:w="12700" w14:cap="flat">
            <w14:noFill/>
            <w14:miter w14:lim="400000"/>
          </w14:textOutline>
        </w:rPr>
        <w:t xml:space="preserve">ተደርጎ ተዘጋጅቶ እያንዳንዱ ሰው የራሱን </w:t>
      </w:r>
      <w:r>
        <w:rPr>
          <w:rStyle w:val="None"/>
          <w:rFonts w:ascii="Ebrima" w:cs="Ebrima" w:hAnsi="Ebrima" w:eastAsia="Ebrima" w:hint="default"/>
          <w:sz w:val="19"/>
          <w:szCs w:val="19"/>
          <w:u w:color="000000"/>
          <w:rtl w:val="0"/>
          <w:lang w:val="fr-FR"/>
          <w14:textOutline w14:w="12700" w14:cap="flat">
            <w14:noFill/>
            <w14:miter w14:lim="400000"/>
          </w14:textOutline>
        </w:rPr>
        <w:t>“</w:t>
      </w:r>
      <w:r>
        <w:rPr>
          <w:rStyle w:val="None"/>
          <w:rFonts w:ascii="Ebrima" w:cs="Ebrima" w:hAnsi="Ebrima" w:eastAsia="Ebrima"/>
          <w:sz w:val="19"/>
          <w:szCs w:val="19"/>
          <w:u w:color="000000"/>
          <w:rtl w:val="0"/>
          <w:lang w:val="fr-FR"/>
          <w14:textOutline w14:w="12700" w14:cap="flat">
            <w14:noFill/>
            <w14:miter w14:lim="400000"/>
          </w14:textOutline>
        </w:rPr>
        <w:t>ኮፒ</w:t>
      </w:r>
      <w:r>
        <w:rPr>
          <w:rStyle w:val="None"/>
          <w:rFonts w:ascii="Ebrima" w:cs="Ebrima" w:hAnsi="Ebrima" w:eastAsia="Ebrima" w:hint="default"/>
          <w:sz w:val="19"/>
          <w:szCs w:val="19"/>
          <w:u w:color="000000"/>
          <w:rtl w:val="0"/>
          <w:lang w:val="fr-FR"/>
          <w14:textOutline w14:w="12700" w14:cap="flat">
            <w14:noFill/>
            <w14:miter w14:lim="400000"/>
          </w14:textOutline>
        </w:rPr>
        <w:t xml:space="preserve">” </w:t>
      </w:r>
      <w:r>
        <w:rPr>
          <w:rStyle w:val="None"/>
          <w:rFonts w:ascii="Ebrima" w:cs="Ebrima" w:hAnsi="Ebrima" w:eastAsia="Ebrima"/>
          <w:sz w:val="19"/>
          <w:szCs w:val="19"/>
          <w:u w:color="000000"/>
          <w:rtl w:val="0"/>
          <w:lang w:val="fr-FR"/>
          <w14:textOutline w14:w="12700" w14:cap="flat">
            <w14:noFill/>
            <w14:miter w14:lim="400000"/>
          </w14:textOutline>
        </w:rPr>
        <w:t xml:space="preserve">መውሰድ በሚችልበት መንገድ ሊዘጋጅ ይችላል። እያንዳንዱ ሰው የራሱን </w:t>
      </w:r>
      <w:r>
        <w:rPr>
          <w:rStyle w:val="None"/>
          <w:rFonts w:ascii="Ebrima" w:cs="Ebrima" w:hAnsi="Ebrima" w:eastAsia="Ebrima" w:hint="default"/>
          <w:sz w:val="19"/>
          <w:szCs w:val="19"/>
          <w:u w:color="000000"/>
          <w:rtl w:val="0"/>
          <w:lang w:val="fr-FR"/>
          <w14:textOutline w14:w="12700" w14:cap="flat">
            <w14:noFill/>
            <w14:miter w14:lim="400000"/>
          </w14:textOutline>
        </w:rPr>
        <w:t>“</w:t>
      </w:r>
      <w:r>
        <w:rPr>
          <w:rStyle w:val="None"/>
          <w:rFonts w:ascii="Ebrima" w:cs="Ebrima" w:hAnsi="Ebrima" w:eastAsia="Ebrima"/>
          <w:sz w:val="19"/>
          <w:szCs w:val="19"/>
          <w:u w:color="000000"/>
          <w:rtl w:val="0"/>
          <w:lang w:val="fr-FR"/>
          <w14:textOutline w14:w="12700" w14:cap="flat">
            <w14:noFill/>
            <w14:miter w14:lim="400000"/>
          </w14:textOutline>
        </w:rPr>
        <w:t>ኮፒ</w:t>
      </w:r>
      <w:r>
        <w:rPr>
          <w:rStyle w:val="None"/>
          <w:rFonts w:ascii="Ebrima" w:cs="Ebrima" w:hAnsi="Ebrima" w:eastAsia="Ebrima" w:hint="default"/>
          <w:sz w:val="19"/>
          <w:szCs w:val="19"/>
          <w:u w:color="000000"/>
          <w:rtl w:val="0"/>
          <w:lang w:val="fr-FR"/>
          <w14:textOutline w14:w="12700" w14:cap="flat">
            <w14:noFill/>
            <w14:miter w14:lim="400000"/>
          </w14:textOutline>
        </w:rPr>
        <w:t xml:space="preserve">” </w:t>
      </w:r>
      <w:r>
        <w:rPr>
          <w:rStyle w:val="None"/>
          <w:rFonts w:ascii="Ebrima" w:cs="Ebrima" w:hAnsi="Ebrima" w:eastAsia="Ebrima"/>
          <w:sz w:val="19"/>
          <w:szCs w:val="19"/>
          <w:u w:color="000000"/>
          <w:rtl w:val="0"/>
          <w:lang w:val="fr-FR"/>
          <w14:textOutline w14:w="12700" w14:cap="flat">
            <w14:noFill/>
            <w14:miter w14:lim="400000"/>
          </w14:textOutline>
        </w:rPr>
        <w:t xml:space="preserve">ማግኘት የሚችልበትን መንገድ ማወቁን እርግጠኛ ሁን። አስፈላጊ ከሆነ ለእያንዳንዱ ሰው ወይም ቤተ ሰብ አንድ ቅጂ </w:t>
      </w:r>
      <w:r>
        <w:rPr>
          <w:rStyle w:val="None"/>
          <w:rFonts w:ascii="Ebrima" w:cs="Ebrima" w:hAnsi="Ebrima" w:eastAsia="Ebrima" w:hint="default"/>
          <w:sz w:val="19"/>
          <w:szCs w:val="19"/>
          <w:u w:color="000000"/>
          <w:rtl w:val="0"/>
          <w:lang w:val="fr-FR"/>
          <w14:textOutline w14:w="12700" w14:cap="flat">
            <w14:noFill/>
            <w14:miter w14:lim="400000"/>
          </w14:textOutline>
        </w:rPr>
        <w:t>“</w:t>
      </w:r>
      <w:r>
        <w:rPr>
          <w:rStyle w:val="None"/>
          <w:rFonts w:ascii="Ebrima" w:cs="Ebrima" w:hAnsi="Ebrima" w:eastAsia="Ebrima"/>
          <w:sz w:val="19"/>
          <w:szCs w:val="19"/>
          <w:u w:color="000000"/>
          <w:rtl w:val="0"/>
          <w:lang w:val="fr-FR"/>
          <w14:textOutline w14:w="12700" w14:cap="flat">
            <w14:noFill/>
            <w14:miter w14:lim="400000"/>
          </w14:textOutline>
        </w:rPr>
        <w:t>ኮፒ</w:t>
      </w:r>
      <w:r>
        <w:rPr>
          <w:rStyle w:val="None"/>
          <w:rFonts w:ascii="Ebrima" w:cs="Ebrima" w:hAnsi="Ebrima" w:eastAsia="Ebrima" w:hint="default"/>
          <w:sz w:val="19"/>
          <w:szCs w:val="19"/>
          <w:u w:color="000000"/>
          <w:rtl w:val="0"/>
          <w:lang w:val="fr-FR"/>
          <w14:textOutline w14:w="12700" w14:cap="flat">
            <w14:noFill/>
            <w14:miter w14:lim="400000"/>
          </w14:textOutline>
        </w:rPr>
        <w:t xml:space="preserve">” </w:t>
      </w:r>
      <w:r>
        <w:rPr>
          <w:rStyle w:val="None"/>
          <w:rFonts w:ascii="Ebrima" w:cs="Ebrima" w:hAnsi="Ebrima" w:eastAsia="Ebrima"/>
          <w:sz w:val="19"/>
          <w:szCs w:val="19"/>
          <w:u w:color="000000"/>
          <w:rtl w:val="0"/>
          <w:lang w:val="fr-FR"/>
          <w14:textOutline w14:w="12700" w14:cap="flat">
            <w14:noFill/>
            <w14:miter w14:lim="400000"/>
          </w14:textOutline>
        </w:rPr>
        <w:t xml:space="preserve">አዘጋጅቶ ከአገልግሎት ጅማሬ በፊት ከሚታደለው የፕሮግራም ዝርዝር ጋር መስጠት ይቻላል። በዚህ መልኩ ከምታገለግለው ሕዝብ ጋር በሳምንቱ የጥሞና ጊዜ አብሮ መሳተፍ/መጓዝ ይቻላል።          </w:t>
      </w:r>
    </w:p>
    <w:p>
      <w:pPr>
        <w:pStyle w:val="Default"/>
        <w:tabs>
          <w:tab w:val="left" w:pos="360"/>
          <w:tab w:val="left" w:pos="720"/>
          <w:tab w:val="left" w:pos="1530"/>
        </w:tabs>
        <w:bidi w:val="0"/>
        <w:spacing w:before="160"/>
        <w:ind w:left="1530" w:right="0" w:hanging="270"/>
        <w:jc w:val="left"/>
        <w:rPr>
          <w:rFonts w:ascii="Ebrima" w:cs="Ebrima" w:hAnsi="Ebrima" w:eastAsia="Ebrima"/>
          <w:sz w:val="19"/>
          <w:szCs w:val="19"/>
          <w:u w:color="000000"/>
          <w:rtl w:val="0"/>
          <w:lang w:val="fr-FR"/>
          <w14:textOutline w14:w="12700" w14:cap="flat">
            <w14:noFill/>
            <w14:miter w14:lim="400000"/>
          </w14:textOutline>
        </w:rPr>
      </w:pPr>
    </w:p>
    <w:p>
      <w:pPr>
        <w:pStyle w:val="Normal1"/>
        <w:tabs>
          <w:tab w:val="left" w:pos="360"/>
          <w:tab w:val="left" w:pos="720"/>
          <w:tab w:val="left" w:pos="1260"/>
        </w:tabs>
        <w:spacing w:line="240" w:lineRule="auto"/>
        <w:rPr>
          <w:sz w:val="19"/>
          <w:szCs w:val="19"/>
        </w:rPr>
      </w:pPr>
      <w:r>
        <w:rPr>
          <w:rStyle w:val="None"/>
          <w:rFonts w:ascii="Ebrima" w:cs="Ebrima" w:hAnsi="Ebrima" w:eastAsia="Ebrima"/>
          <w:sz w:val="19"/>
          <w:szCs w:val="19"/>
          <w:rtl w:val="0"/>
          <w:lang w:val="en-US"/>
        </w:rPr>
        <w:t>በመጨረሻም የምታገለግሉት ሕዝብ ለጋስነትን በሕይወቱ እንዲለማመድ በቀጣይ ምን ማድረግ እንዳለበት የሚያሳዩ ተግባራዊ ርምጃዎችን የስብከታችሁ ተዛምዶ አድርጋችሁ ልታቀርቡ  ትችላላችሁ። ይህ ምናልባት በጊዜው በቤተ ክርስቲያን ውስጥ ወይም በማኅበረ ሰቡ መካከል እየተከሰተ ላለ ነገር ምላሽ የሚሰጡበትን መንገድ መጠቆም ወይም ማመቻቸት ሊሆን ይችላል። ይህ የስብከታችሁ ተዛምዶ ሆኖ ሊቀረብ ይችላል። ለስብከት ክትትል የተዘጋጀውን የውይይት መምሪያ ለጉባዔያችሁ በሚሆን መልኩ መጠቀም ትችላላችሁ።</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r>
        <w:rPr>
          <w:rFonts w:ascii="Palatino" w:hAnsi="Palatino"/>
          <w:sz w:val="19"/>
          <w:szCs w:val="19"/>
          <w:rtl w:val="0"/>
          <w:lang w:val="en-US"/>
        </w:rPr>
        <w:t>________________________________________________________________</w:t>
      </w:r>
    </w:p>
    <w:p>
      <w:pPr>
        <w:pStyle w:val="Default"/>
        <w:tabs>
          <w:tab w:val="left" w:pos="360"/>
          <w:tab w:val="left" w:pos="700"/>
          <w:tab w:val="left" w:pos="1140"/>
        </w:tabs>
        <w:bidi w:val="0"/>
        <w:spacing w:line="216" w:lineRule="auto"/>
        <w:ind w:left="0" w:right="0" w:firstLine="0"/>
        <w:jc w:val="left"/>
        <w:rPr>
          <w:rFonts w:ascii="Palatino" w:cs="Palatino" w:hAnsi="Palatino" w:eastAsia="Palatino"/>
          <w:sz w:val="19"/>
          <w:szCs w:val="19"/>
          <w:rtl w:val="0"/>
        </w:rPr>
      </w:pPr>
    </w:p>
    <w:p>
      <w:pPr>
        <w:pStyle w:val="Default"/>
        <w:tabs>
          <w:tab w:val="left" w:pos="360"/>
          <w:tab w:val="left" w:pos="720"/>
          <w:tab w:val="left" w:pos="1260"/>
        </w:tabs>
        <w:bidi w:val="0"/>
        <w:spacing w:before="160"/>
        <w:ind w:left="0" w:right="0" w:firstLine="0"/>
        <w:jc w:val="left"/>
        <w:rPr>
          <w:rStyle w:val="None"/>
          <w:rFonts w:ascii="Ebrima" w:cs="Ebrima" w:hAnsi="Ebrima" w:eastAsia="Ebrima"/>
          <w:b w:val="1"/>
          <w:bCs w:val="1"/>
          <w:sz w:val="19"/>
          <w:szCs w:val="19"/>
          <w:u w:color="000000"/>
          <w:rtl w:val="0"/>
          <w:lang w:val="fr-FR"/>
          <w14:textOutline w14:w="12700" w14:cap="flat">
            <w14:noFill/>
            <w14:miter w14:lim="400000"/>
          </w14:textOutline>
        </w:rPr>
      </w:pPr>
      <w:r>
        <w:rPr>
          <w:rStyle w:val="None"/>
          <w:rFonts w:ascii="Ebrima" w:cs="Ebrima" w:hAnsi="Ebrima" w:eastAsia="Ebrima"/>
          <w:b w:val="1"/>
          <w:bCs w:val="1"/>
          <w:sz w:val="19"/>
          <w:szCs w:val="19"/>
          <w:u w:color="000000"/>
          <w:rtl w:val="0"/>
          <w:lang w:val="fr-FR"/>
          <w14:textOutline w14:w="12700" w14:cap="flat">
            <w14:noFill/>
            <w14:miter w14:lim="400000"/>
          </w14:textOutline>
        </w:rPr>
        <w:t xml:space="preserve">የውይይት ጥያቄዎች (የስብከት መከታተያ) </w:t>
      </w:r>
    </w:p>
    <w:p>
      <w:pPr>
        <w:pStyle w:val="Default"/>
        <w:numPr>
          <w:ilvl w:val="0"/>
          <w:numId w:val="19"/>
        </w:numPr>
        <w:spacing w:before="160"/>
        <w:jc w:val="left"/>
        <w:rPr>
          <w:rFonts w:ascii="Ebrima" w:cs="Ebrima" w:hAnsi="Ebrima" w:eastAsia="Ebrima"/>
          <w:i w:val="1"/>
          <w:iCs w:val="1"/>
          <w:sz w:val="19"/>
          <w:szCs w:val="19"/>
          <w:u w:color="000000"/>
          <w:lang w:val="fr-FR"/>
          <w14:textOutline w14:w="12700" w14:cap="flat">
            <w14:noFill/>
            <w14:miter w14:lim="400000"/>
          </w14:textOutline>
        </w:rPr>
      </w:pPr>
      <w:r>
        <w:rPr>
          <w:rStyle w:val="None"/>
          <w:rFonts w:ascii="Ebrima" w:cs="Ebrima" w:hAnsi="Ebrima" w:eastAsia="Ebrima"/>
          <w:i w:val="0"/>
          <w:iCs w:val="0"/>
          <w:sz w:val="19"/>
          <w:szCs w:val="19"/>
          <w:u w:color="000000"/>
          <w:rtl w:val="0"/>
          <w:lang w:val="fr-FR"/>
          <w14:textOutline w14:w="12700" w14:cap="flat">
            <w14:noFill/>
            <w14:miter w14:lim="400000"/>
          </w14:textOutline>
        </w:rPr>
        <w:t>ራስህን ለጋስ እንደ ሆንክ ታስባለህ? ለምን አሰብክ ወይም ለምን አላሰብክም?</w:t>
      </w:r>
    </w:p>
    <w:p>
      <w:pPr>
        <w:pStyle w:val="Default"/>
        <w:numPr>
          <w:ilvl w:val="0"/>
          <w:numId w:val="19"/>
        </w:numPr>
        <w:spacing w:before="160"/>
        <w:jc w:val="left"/>
        <w:rPr>
          <w:rFonts w:ascii="Ebrima" w:cs="Ebrima" w:hAnsi="Ebrima" w:eastAsia="Ebrima"/>
          <w:i w:val="1"/>
          <w:iCs w:val="1"/>
          <w:sz w:val="19"/>
          <w:szCs w:val="19"/>
          <w:u w:color="000000"/>
          <w:lang w:val="fr-FR"/>
          <w14:textOutline w14:w="12700" w14:cap="flat">
            <w14:noFill/>
            <w14:miter w14:lim="400000"/>
          </w14:textOutline>
        </w:rPr>
      </w:pPr>
      <w:r>
        <w:rPr>
          <w:rFonts w:ascii="Ebrima" w:cs="Ebrima" w:hAnsi="Ebrima" w:eastAsia="Ebrima"/>
          <w:i w:val="1"/>
          <w:iCs w:val="1"/>
          <w:sz w:val="19"/>
          <w:szCs w:val="19"/>
          <w:u w:color="000000"/>
          <w:rtl w:val="0"/>
          <w:lang w:val="fr-FR"/>
          <w14:textOutline w14:w="12700" w14:cap="flat">
            <w14:noFill/>
            <w14:miter w14:lim="400000"/>
          </w14:textOutline>
        </w:rPr>
        <w:t>ከልጅነትህ ጀምሮ እያደክ ስትመጣ ስለ ገንዘብ የተሰጠህ ትምህርት ምንድን ነው? ያ ምክር ጠቅሞሃል ወይስ ጎድቶሃል?</w:t>
      </w:r>
    </w:p>
    <w:p>
      <w:pPr>
        <w:pStyle w:val="Default"/>
        <w:numPr>
          <w:ilvl w:val="0"/>
          <w:numId w:val="19"/>
        </w:numPr>
        <w:spacing w:before="160"/>
        <w:jc w:val="left"/>
        <w:rPr>
          <w:rFonts w:ascii="Ebrima" w:cs="Ebrima" w:hAnsi="Ebrima" w:eastAsia="Ebrima"/>
          <w:i w:val="1"/>
          <w:iCs w:val="1"/>
          <w:sz w:val="19"/>
          <w:szCs w:val="19"/>
          <w:u w:color="000000"/>
          <w:lang w:val="fr-FR"/>
          <w14:textOutline w14:w="12700" w14:cap="flat">
            <w14:noFill/>
            <w14:miter w14:lim="400000"/>
          </w14:textOutline>
        </w:rPr>
      </w:pPr>
      <w:r>
        <w:rPr>
          <w:rFonts w:ascii="Ebrima" w:cs="Ebrima" w:hAnsi="Ebrima" w:eastAsia="Ebrima"/>
          <w:i w:val="1"/>
          <w:iCs w:val="1"/>
          <w:sz w:val="19"/>
          <w:szCs w:val="19"/>
          <w:u w:color="000000"/>
          <w:rtl w:val="0"/>
          <w:lang w:val="fr-FR"/>
          <w14:textOutline w14:w="12700" w14:cap="flat">
            <w14:noFill/>
            <w14:miter w14:lim="400000"/>
          </w14:textOutline>
        </w:rPr>
        <w:t xml:space="preserve">ከቀረቡት ሦስት አፈ-ታሪኮች መካከል አንተ የቱን ታመን ነበር? ያ እምነትህ ለጋስ እንዳትሆን ምን ያህል ተጽእኖ አሳድሮብሃል? </w:t>
      </w:r>
    </w:p>
    <w:p>
      <w:pPr>
        <w:pStyle w:val="Default"/>
        <w:tabs>
          <w:tab w:val="left" w:pos="360"/>
          <w:tab w:val="left" w:pos="720"/>
          <w:tab w:val="left" w:pos="1260"/>
        </w:tabs>
        <w:bidi w:val="0"/>
        <w:spacing w:before="160"/>
        <w:ind w:left="720" w:right="0" w:hanging="720"/>
        <w:jc w:val="left"/>
        <w:rPr>
          <w:rStyle w:val="None"/>
          <w:rFonts w:ascii="Ebrima" w:cs="Ebrima" w:hAnsi="Ebrima" w:eastAsia="Ebrima"/>
          <w:i w:val="1"/>
          <w:iCs w:val="1"/>
          <w:sz w:val="19"/>
          <w:szCs w:val="19"/>
          <w:u w:color="000000"/>
          <w:rtl w:val="0"/>
          <w:lang w:val="fr-FR"/>
          <w14:textOutline w14:w="12700" w14:cap="flat">
            <w14:noFill/>
            <w14:miter w14:lim="400000"/>
          </w14:textOutline>
        </w:rPr>
      </w:pPr>
      <w:r>
        <w:rPr>
          <w:rStyle w:val="None"/>
          <w:rFonts w:ascii="Ebrima" w:cs="Ebrima" w:hAnsi="Ebrima" w:eastAsia="Ebrima"/>
          <w:i w:val="1"/>
          <w:iCs w:val="1"/>
          <w:sz w:val="19"/>
          <w:szCs w:val="19"/>
          <w:u w:color="000000"/>
          <w:rtl w:val="0"/>
          <w:lang w:val="fr-FR"/>
          <w14:textOutline w14:w="12700" w14:cap="flat">
            <w14:noFill/>
            <w14:miter w14:lim="400000"/>
          </w14:textOutline>
        </w:rPr>
        <w:tab/>
        <w:t>4.</w:t>
        <w:tab/>
        <w:t>የሐዋርያት ሥራ 20</w:t>
      </w:r>
      <w:r>
        <w:rPr>
          <w:rStyle w:val="None"/>
          <w:rFonts w:ascii="Ebrima" w:cs="Ebrima" w:hAnsi="Ebrima" w:eastAsia="Ebrima" w:hint="default"/>
          <w:i w:val="1"/>
          <w:iCs w:val="1"/>
          <w:sz w:val="19"/>
          <w:szCs w:val="19"/>
          <w:u w:color="000000"/>
          <w:rtl w:val="0"/>
          <w:lang w:val="fr-FR"/>
          <w14:textOutline w14:w="12700" w14:cap="flat">
            <w14:noFill/>
            <w14:miter w14:lim="400000"/>
          </w14:textOutline>
        </w:rPr>
        <w:t>÷</w:t>
      </w:r>
      <w:r>
        <w:rPr>
          <w:rStyle w:val="None"/>
          <w:rFonts w:ascii="Ebrima" w:cs="Ebrima" w:hAnsi="Ebrima" w:eastAsia="Ebrima"/>
          <w:i w:val="1"/>
          <w:iCs w:val="1"/>
          <w:sz w:val="19"/>
          <w:szCs w:val="19"/>
          <w:u w:color="000000"/>
          <w:rtl w:val="0"/>
          <w:lang w:val="fr-FR"/>
          <w14:textOutline w14:w="12700" w14:cap="flat">
            <w14:noFill/>
            <w14:miter w14:lim="400000"/>
          </w14:textOutline>
        </w:rPr>
        <w:t xml:space="preserve">35 ን አንብብ፤ ትክክለኛ ደስታ የሚገኘው በመቀበል ውስጥ ሳይሆን በመስጠት ውስጥ ነው የሚለውን መቀበል ይከብድሃል? ለምን ይከብድሃል ወይም ለምን አይከብድህም?   </w:t>
      </w:r>
    </w:p>
    <w:p>
      <w:pPr>
        <w:pStyle w:val="Default"/>
        <w:tabs>
          <w:tab w:val="left" w:pos="360"/>
          <w:tab w:val="left" w:pos="720"/>
          <w:tab w:val="left" w:pos="1260"/>
        </w:tabs>
        <w:bidi w:val="0"/>
        <w:spacing w:before="160"/>
        <w:ind w:left="720" w:right="0" w:hanging="720"/>
        <w:jc w:val="left"/>
        <w:rPr>
          <w:rStyle w:val="None"/>
          <w:rFonts w:ascii="Ebrima" w:cs="Ebrima" w:hAnsi="Ebrima" w:eastAsia="Ebrima"/>
          <w:i w:val="1"/>
          <w:iCs w:val="1"/>
          <w:sz w:val="19"/>
          <w:szCs w:val="19"/>
          <w:u w:color="000000"/>
          <w:rtl w:val="0"/>
          <w:lang w:val="fr-FR"/>
          <w14:textOutline w14:w="12700" w14:cap="flat">
            <w14:noFill/>
            <w14:miter w14:lim="400000"/>
          </w14:textOutline>
        </w:rPr>
      </w:pPr>
      <w:r>
        <w:rPr>
          <w:rStyle w:val="None"/>
          <w:rFonts w:ascii="Ebrima" w:cs="Ebrima" w:hAnsi="Ebrima" w:eastAsia="Ebrima"/>
          <w:i w:val="1"/>
          <w:iCs w:val="1"/>
          <w:sz w:val="19"/>
          <w:szCs w:val="19"/>
          <w:u w:color="000000"/>
          <w:rtl w:val="0"/>
          <w:lang w:val="fr-FR"/>
          <w14:textOutline w14:w="12700" w14:cap="flat">
            <w14:noFill/>
            <w14:miter w14:lim="400000"/>
          </w14:textOutline>
        </w:rPr>
        <w:tab/>
        <w:t>5.</w:t>
        <w:tab/>
        <w:t>የኢየሱስ ሁለንተናዊ ሕይወቱ (ሞቱን ጨምሮ) በለጋስነት ላይ የተመሠረተ ነው</w:t>
      </w:r>
      <w:r>
        <w:rPr>
          <w:rStyle w:val="None"/>
          <w:rFonts w:ascii="Ebrima" w:cs="Ebrima" w:hAnsi="Ebrima" w:eastAsia="Ebrima"/>
          <w:sz w:val="19"/>
          <w:szCs w:val="19"/>
          <w:u w:color="000000"/>
          <w:rtl w:val="0"/>
          <w:lang w:val="fr-FR"/>
          <w14:textOutline w14:w="12700" w14:cap="flat">
            <w14:noFill/>
            <w14:miter w14:lim="400000"/>
          </w14:textOutline>
        </w:rPr>
        <w:t>። ኢየሱስ በዙርያው ለነበሩት ለጋስነቱን የገለጠው በምን መልኩ ነበር? የለጋስነት ሕይወቱ ምን ይመስል ነበር? ተመሳሳይ ተግባር ለመፈጸም ከእርሱ ምን እንማራለን? (ማርቆስ 2፤ ሉቃስ 8፤ ማቴዎስ 19)</w:t>
      </w:r>
    </w:p>
    <w:p>
      <w:pPr>
        <w:pStyle w:val="Default"/>
        <w:tabs>
          <w:tab w:val="left" w:pos="360"/>
          <w:tab w:val="left" w:pos="720"/>
          <w:tab w:val="left" w:pos="1260"/>
        </w:tabs>
        <w:bidi w:val="0"/>
        <w:spacing w:before="160"/>
        <w:ind w:left="720" w:right="0" w:hanging="720"/>
        <w:jc w:val="left"/>
        <w:rPr>
          <w:rStyle w:val="None"/>
          <w:rFonts w:ascii="Ebrima" w:cs="Ebrima" w:hAnsi="Ebrima" w:eastAsia="Ebrima"/>
          <w:i w:val="1"/>
          <w:iCs w:val="1"/>
          <w:sz w:val="19"/>
          <w:szCs w:val="19"/>
          <w:u w:color="000000"/>
          <w:rtl w:val="0"/>
          <w:lang w:val="fr-FR"/>
          <w14:textOutline w14:w="12700" w14:cap="flat">
            <w14:noFill/>
            <w14:miter w14:lim="400000"/>
          </w14:textOutline>
        </w:rPr>
      </w:pPr>
      <w:r>
        <w:rPr>
          <w:rStyle w:val="None"/>
          <w:rFonts w:ascii="Ebrima" w:cs="Ebrima" w:hAnsi="Ebrima" w:eastAsia="Ebrima"/>
          <w:i w:val="1"/>
          <w:iCs w:val="1"/>
          <w:sz w:val="19"/>
          <w:szCs w:val="19"/>
          <w:u w:color="000000"/>
          <w:rtl w:val="0"/>
          <w:lang w:val="fr-FR"/>
          <w14:textOutline w14:w="12700" w14:cap="flat">
            <w14:noFill/>
            <w14:miter w14:lim="400000"/>
          </w14:textOutline>
        </w:rPr>
        <w:tab/>
        <w:t>6.</w:t>
        <w:tab/>
        <w:t xml:space="preserve">ለጋስ ለመሆን ስታስብ በውስጥ የሚፈጠር አሉታዊ ስሜት አለ? እንዲህ ዓይነቱ ስሜት የተሰማህ ለምን ይመስልሃል? በአሉታዊ ስሜቶችህ ላይ ድል ለመቀዳጀት ምን ማድረግ ይኖርብሃል?     </w:t>
      </w:r>
    </w:p>
    <w:p>
      <w:pPr>
        <w:pStyle w:val="Default"/>
        <w:tabs>
          <w:tab w:val="left" w:pos="360"/>
          <w:tab w:val="left" w:pos="720"/>
          <w:tab w:val="left" w:pos="1260"/>
        </w:tabs>
        <w:bidi w:val="0"/>
        <w:spacing w:before="160"/>
        <w:ind w:left="720" w:right="0" w:hanging="720"/>
        <w:jc w:val="left"/>
        <w:rPr>
          <w:rtl w:val="0"/>
        </w:rPr>
      </w:pPr>
      <w:r>
        <w:rPr>
          <w:rStyle w:val="None"/>
          <w:rFonts w:ascii="Ebrima" w:cs="Ebrima" w:hAnsi="Ebrima" w:eastAsia="Ebrima"/>
          <w:i w:val="1"/>
          <w:iCs w:val="1"/>
          <w:sz w:val="19"/>
          <w:szCs w:val="19"/>
          <w:u w:color="000000"/>
          <w:rtl w:val="0"/>
          <w:lang w:val="fr-FR"/>
          <w14:textOutline w14:w="12700" w14:cap="flat">
            <w14:noFill/>
            <w14:miter w14:lim="400000"/>
          </w14:textOutline>
        </w:rPr>
        <w:tab/>
        <w:t>7.</w:t>
        <w:tab/>
      </w:r>
      <w:r>
        <w:rPr>
          <w:rStyle w:val="None"/>
          <w:rFonts w:ascii="Ebrima" w:cs="Ebrima" w:hAnsi="Ebrima" w:eastAsia="Ebrima"/>
          <w:sz w:val="19"/>
          <w:szCs w:val="19"/>
          <w:u w:color="000000"/>
          <w:rtl w:val="0"/>
          <w:lang w:val="fr-FR"/>
          <w14:textOutline w14:w="12700" w14:cap="flat">
            <w14:noFill/>
            <w14:miter w14:lim="400000"/>
          </w14:textOutline>
        </w:rPr>
        <w:t>ገንዘብህን እና ንብረትህን በሙሉ ኢየሱስ በሚመለከትበት መንገድ ለመመልከት በዚህ ሳምንት ውስጥ ልታደርግ የምትችለው አንድ ነገር ምንድን ነው? ይህ ቡድን በምን መልኩ ሊያግዝህ ይችላል? በምን መልኩ ተጠያቂ ልትሆን (ያልከውን መፈጸምህን ክትትል ማድረግ) ይችላል?</w:t>
      </w:r>
    </w:p>
    <w:sectPr>
      <w:headerReference w:type="default" r:id="rId5"/>
      <w:footerReference w:type="default" r:id="rId6"/>
      <w:pgSz w:w="7920" w:h="12240" w:orient="portrait"/>
      <w:pgMar w:top="720" w:right="720" w:bottom="0" w:left="720" w:header="720" w:footer="50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 w:name="Ebrima">
    <w:charset w:val="00"/>
    <w:family w:val="roman"/>
    <w:pitch w:val="default"/>
  </w:font>
  <w:font w:name="Helvetica Neue">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rPr>
        <w:sz w:val="16"/>
        <w:szCs w:val="16"/>
      </w:rPr>
      <w:tab/>
    </w:r>
    <w:r>
      <w:rPr>
        <w:sz w:val="16"/>
        <w:szCs w:val="16"/>
        <w:rtl w:val="0"/>
        <w:lang w:val="en-US"/>
      </w:rPr>
      <w:t xml:space="preserve">Seven Day Generosity Challenge                                                            MB Foundation     </w:t>
    </w:r>
    <w:r>
      <w:rPr>
        <w:sz w:val="16"/>
        <w:szCs w:val="16"/>
      </w:rPr>
      <w:fldChar w:fldCharType="begin" w:fldLock="0"/>
    </w:r>
    <w:r>
      <w:rPr>
        <w:sz w:val="16"/>
        <w:szCs w:val="16"/>
      </w:rPr>
      <w:instrText xml:space="preserve"> PAGE </w:instrText>
    </w:r>
    <w:r>
      <w:rPr>
        <w:sz w:val="16"/>
        <w:szCs w:val="16"/>
      </w:rPr>
      <w:fldChar w:fldCharType="separate" w:fldLock="0"/>
    </w:r>
    <w:r>
      <w:rPr>
        <w:sz w:val="16"/>
        <w:szCs w:val="16"/>
      </w:rPr>
    </w:r>
    <w:r>
      <w:rPr>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91" w:hanging="3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11" w:hanging="3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1" w:hanging="3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51" w:hanging="3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71" w:hanging="3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91" w:hanging="3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11" w:hanging="3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3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11" w:hanging="3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1" w:hanging="3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51" w:hanging="3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71" w:hanging="3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91" w:hanging="3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11" w:hanging="3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3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11" w:hanging="3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1" w:hanging="3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51" w:hanging="3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71" w:hanging="3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91" w:hanging="3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11" w:hanging="3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3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360"/>
          <w:tab w:val="num" w:pos="645"/>
          <w:tab w:val="left" w:pos="720"/>
          <w:tab w:val="left" w:pos="1260"/>
        </w:tabs>
        <w:ind w:left="825" w:hanging="4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 w:val="num" w:pos="126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1260"/>
          <w:tab w:val="num" w:pos="2111"/>
        </w:tabs>
        <w:ind w:left="229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1260"/>
          <w:tab w:val="num" w:pos="2831"/>
        </w:tabs>
        <w:ind w:left="301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 w:val="left" w:pos="1260"/>
          <w:tab w:val="num" w:pos="3551"/>
        </w:tabs>
        <w:ind w:left="373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1260"/>
          <w:tab w:val="num" w:pos="4271"/>
        </w:tabs>
        <w:ind w:left="445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left" w:pos="1260"/>
          <w:tab w:val="num" w:pos="4991"/>
        </w:tabs>
        <w:ind w:left="517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 w:val="left" w:pos="1260"/>
          <w:tab w:val="num" w:pos="5711"/>
        </w:tabs>
        <w:ind w:left="589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1260"/>
          <w:tab w:val="num" w:pos="6431"/>
        </w:tabs>
        <w:ind w:left="661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tabs>
          <w:tab w:val="left" w:pos="360"/>
          <w:tab w:val="left" w:pos="12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 w:val="num" w:pos="126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12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1260"/>
        </w:tabs>
        <w:ind w:left="2831" w:hanging="3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 w:val="left" w:pos="1260"/>
        </w:tabs>
        <w:ind w:left="3551" w:hanging="3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1260"/>
        </w:tabs>
        <w:ind w:left="4271" w:hanging="3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left" w:pos="1260"/>
        </w:tabs>
        <w:ind w:left="4991" w:hanging="3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 w:val="left" w:pos="1260"/>
        </w:tabs>
        <w:ind w:left="5711" w:hanging="3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1260"/>
        </w:tabs>
        <w:ind w:left="6431" w:hanging="3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67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91" w:hanging="3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1" w:hanging="3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51" w:hanging="3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71" w:hanging="3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91" w:hanging="3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11" w:hanging="3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3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left" w:pos="360"/>
          <w:tab w:val="num" w:pos="645"/>
          <w:tab w:val="left" w:pos="720"/>
          <w:tab w:val="left" w:pos="1260"/>
        </w:tabs>
        <w:ind w:left="825" w:hanging="4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 w:val="num" w:pos="126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1260"/>
          <w:tab w:val="num" w:pos="2111"/>
        </w:tabs>
        <w:ind w:left="229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1260"/>
          <w:tab w:val="num" w:pos="2831"/>
        </w:tabs>
        <w:ind w:left="301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 w:val="left" w:pos="1260"/>
          <w:tab w:val="num" w:pos="3551"/>
        </w:tabs>
        <w:ind w:left="373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1260"/>
          <w:tab w:val="num" w:pos="4271"/>
        </w:tabs>
        <w:ind w:left="445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left" w:pos="1260"/>
          <w:tab w:val="num" w:pos="4991"/>
        </w:tabs>
        <w:ind w:left="517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 w:val="left" w:pos="1260"/>
          <w:tab w:val="num" w:pos="5711"/>
        </w:tabs>
        <w:ind w:left="589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1260"/>
          <w:tab w:val="num" w:pos="6431"/>
        </w:tabs>
        <w:ind w:left="661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tabs>
          <w:tab w:val="left" w:pos="360"/>
          <w:tab w:val="left" w:pos="1260"/>
        </w:tabs>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360"/>
          <w:tab w:val="left" w:pos="720"/>
          <w:tab w:val="left" w:pos="1260"/>
        </w:tabs>
        <w:ind w:left="1235" w:hanging="15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 w:val="left" w:pos="720"/>
          <w:tab w:val="left" w:pos="1260"/>
        </w:tabs>
        <w:ind w:left="2119" w:hanging="26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 w:val="left" w:pos="1260"/>
        </w:tabs>
        <w:ind w:left="2831" w:hanging="31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left" w:pos="720"/>
          <w:tab w:val="left" w:pos="1260"/>
        </w:tabs>
        <w:ind w:left="3551" w:hanging="31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left" w:pos="720"/>
          <w:tab w:val="left" w:pos="1260"/>
        </w:tabs>
        <w:ind w:left="4279" w:hanging="26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 w:val="left" w:pos="1260"/>
        </w:tabs>
        <w:ind w:left="4991" w:hanging="31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720"/>
          <w:tab w:val="left" w:pos="1260"/>
        </w:tabs>
        <w:ind w:left="5711" w:hanging="31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720"/>
          <w:tab w:val="left" w:pos="1260"/>
        </w:tabs>
        <w:ind w:left="6439" w:hanging="261"/>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8"/>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 w:val="left" w:pos="720"/>
            <w:tab w:val="num" w:pos="126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 w:val="left" w:pos="720"/>
            <w:tab w:val="left" w:pos="1260"/>
            <w:tab w:val="num" w:pos="2111"/>
          </w:tabs>
          <w:ind w:left="229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 w:val="left" w:pos="720"/>
            <w:tab w:val="left" w:pos="1260"/>
            <w:tab w:val="num" w:pos="2831"/>
          </w:tabs>
          <w:ind w:left="301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 w:val="left" w:pos="720"/>
            <w:tab w:val="left" w:pos="1260"/>
            <w:tab w:val="num" w:pos="3551"/>
          </w:tabs>
          <w:ind w:left="373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 w:val="left" w:pos="720"/>
            <w:tab w:val="left" w:pos="1260"/>
            <w:tab w:val="num" w:pos="4271"/>
          </w:tabs>
          <w:ind w:left="445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 w:val="left" w:pos="720"/>
            <w:tab w:val="left" w:pos="1260"/>
            <w:tab w:val="num" w:pos="4991"/>
          </w:tabs>
          <w:ind w:left="517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 w:val="left" w:pos="720"/>
            <w:tab w:val="left" w:pos="1260"/>
            <w:tab w:val="num" w:pos="5711"/>
          </w:tabs>
          <w:ind w:left="589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 w:val="left" w:pos="720"/>
            <w:tab w:val="left" w:pos="1260"/>
            <w:tab w:val="num" w:pos="6431"/>
          </w:tabs>
          <w:ind w:left="6611" w:hanging="49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12"/>
  </w:num>
  <w:num w:numId="16">
    <w:abstractNumId w:val="12"/>
    <w:lvlOverride w:ilvl="0">
      <w:lvl w:ilvl="0">
        <w:start w:val="1"/>
        <w:numFmt w:val="bullet"/>
        <w:suff w:val="tab"/>
        <w:lvlText w:val="·"/>
        <w:lvlJc w:val="left"/>
        <w:pPr>
          <w:tabs>
            <w:tab w:val="left" w:pos="360"/>
            <w:tab w:val="left" w:pos="135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 w:val="left" w:pos="720"/>
            <w:tab w:val="left" w:pos="1350"/>
          </w:tabs>
          <w:ind w:left="1313" w:hanging="2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 w:val="left" w:pos="720"/>
            <w:tab w:val="left" w:pos="1350"/>
          </w:tabs>
          <w:ind w:left="2111" w:hanging="3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 w:val="left" w:pos="720"/>
            <w:tab w:val="left" w:pos="1350"/>
          </w:tabs>
          <w:ind w:left="2831" w:hanging="3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 w:val="left" w:pos="720"/>
            <w:tab w:val="left" w:pos="1350"/>
          </w:tabs>
          <w:ind w:left="3551" w:hanging="3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 w:val="left" w:pos="720"/>
            <w:tab w:val="left" w:pos="1350"/>
          </w:tabs>
          <w:ind w:left="4271" w:hanging="3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 w:val="left" w:pos="720"/>
            <w:tab w:val="left" w:pos="1350"/>
          </w:tabs>
          <w:ind w:left="4991" w:hanging="3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 w:val="left" w:pos="720"/>
            <w:tab w:val="left" w:pos="1350"/>
          </w:tabs>
          <w:ind w:left="5711" w:hanging="3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 w:val="left" w:pos="720"/>
            <w:tab w:val="left" w:pos="1350"/>
          </w:tabs>
          <w:ind w:left="6431" w:hanging="3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2"/>
    <w:lvlOverride w:ilvl="0">
      <w:lvl w:ilvl="0">
        <w:start w:val="1"/>
        <w:numFmt w:val="bullet"/>
        <w:suff w:val="tab"/>
        <w:lvlText w:val="·"/>
        <w:lvlJc w:val="left"/>
        <w:pPr>
          <w:tabs>
            <w:tab w:val="left" w:pos="360"/>
            <w:tab w:val="left" w:pos="135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 w:val="left" w:pos="720"/>
            <w:tab w:val="left" w:pos="1350"/>
          </w:tabs>
          <w:ind w:left="1313" w:hanging="2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 w:val="left" w:pos="720"/>
            <w:tab w:val="left" w:pos="1350"/>
          </w:tabs>
          <w:ind w:left="2111" w:hanging="3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 w:val="left" w:pos="720"/>
            <w:tab w:val="left" w:pos="1350"/>
          </w:tabs>
          <w:ind w:left="2831" w:hanging="3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 w:val="left" w:pos="720"/>
            <w:tab w:val="left" w:pos="1350"/>
          </w:tabs>
          <w:ind w:left="3551" w:hanging="3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 w:val="left" w:pos="720"/>
            <w:tab w:val="left" w:pos="1350"/>
          </w:tabs>
          <w:ind w:left="4271" w:hanging="3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 w:val="left" w:pos="720"/>
            <w:tab w:val="left" w:pos="1350"/>
          </w:tabs>
          <w:ind w:left="4991" w:hanging="3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 w:val="left" w:pos="720"/>
            <w:tab w:val="left" w:pos="1350"/>
          </w:tabs>
          <w:ind w:left="5711" w:hanging="3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 w:val="left" w:pos="720"/>
            <w:tab w:val="left" w:pos="1350"/>
          </w:tabs>
          <w:ind w:left="6431" w:hanging="3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5"/>
  </w:num>
  <w:num w:numId="19">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None">
    <w:name w:val="None"/>
  </w:style>
  <w:style w:type="character" w:styleId="Hyperlink.0">
    <w:name w:val="Hyperlink.0"/>
    <w:basedOn w:val="None"/>
    <w:next w:val="Hyperlink.0"/>
    <w:rPr>
      <w:u w:val="single" w:color="1155cc"/>
    </w:rPr>
  </w:style>
  <w:style w:type="numbering" w:styleId="Imported Style 4">
    <w:name w:val="Imported Style 4"/>
    <w:pPr>
      <w:numPr>
        <w:numId w:val="7"/>
      </w:numPr>
    </w:pPr>
  </w:style>
  <w:style w:type="numbering" w:styleId="Imported Style 6">
    <w:name w:val="Imported Style 6"/>
    <w:pPr>
      <w:numPr>
        <w:numId w:val="9"/>
      </w:numPr>
    </w:pPr>
  </w:style>
  <w:style w:type="numbering" w:styleId="Imported Style 5">
    <w:name w:val="Imported Style 5"/>
    <w:pPr>
      <w:numPr>
        <w:numId w:val="11"/>
      </w:numPr>
    </w:pPr>
  </w:style>
  <w:style w:type="numbering" w:styleId="Imported Style 7">
    <w:name w:val="Imported Style 7"/>
    <w:pPr>
      <w:numPr>
        <w:numId w:val="14"/>
      </w:numPr>
    </w:pPr>
  </w:style>
  <w:style w:type="numbering" w:styleId="Imported Style 8">
    <w:name w:val="Imported Style 8"/>
    <w:pPr>
      <w:numPr>
        <w:numId w:val="1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